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35" w:rsidRPr="007845FE" w:rsidRDefault="00E66CA8" w:rsidP="00416D35">
      <w:pPr>
        <w:jc w:val="center"/>
        <w:rPr>
          <w:rFonts w:ascii="Segoe UI" w:eastAsiaTheme="minorEastAsia" w:hAnsi="Segoe UI" w:cs="Segoe UI"/>
          <w:b/>
          <w:color w:val="000000" w:themeColor="text1"/>
          <w:kern w:val="24"/>
          <w:sz w:val="72"/>
          <w:szCs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05D421E9" wp14:editId="36258AC9">
            <wp:simplePos x="0" y="0"/>
            <wp:positionH relativeFrom="column">
              <wp:posOffset>4400550</wp:posOffset>
            </wp:positionH>
            <wp:positionV relativeFrom="paragraph">
              <wp:posOffset>-208280</wp:posOffset>
            </wp:positionV>
            <wp:extent cx="1638300" cy="102552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arning Disability Wale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594A2220" wp14:editId="0C0C0F0D">
            <wp:simplePos x="0" y="0"/>
            <wp:positionH relativeFrom="column">
              <wp:posOffset>1280160</wp:posOffset>
            </wp:positionH>
            <wp:positionV relativeFrom="paragraph">
              <wp:posOffset>-336550</wp:posOffset>
            </wp:positionV>
            <wp:extent cx="3076575" cy="1153795"/>
            <wp:effectExtent l="0" t="0" r="952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opportunities logo - OFFICI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drawing>
          <wp:anchor distT="0" distB="0" distL="114300" distR="114300" simplePos="0" relativeHeight="251691008" behindDoc="0" locked="0" layoutInCell="1" allowOverlap="1" wp14:anchorId="45AA2F01" wp14:editId="2CDA0591">
            <wp:simplePos x="0" y="0"/>
            <wp:positionH relativeFrom="column">
              <wp:posOffset>-238125</wp:posOffset>
            </wp:positionH>
            <wp:positionV relativeFrom="paragraph">
              <wp:posOffset>-278130</wp:posOffset>
            </wp:positionV>
            <wp:extent cx="1391920" cy="10439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F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85" w:rsidRPr="00800CC8" w:rsidRDefault="00E66CA8" w:rsidP="00800CC8">
      <w:pPr>
        <w:jc w:val="center"/>
        <w:rPr>
          <w:rFonts w:ascii="Segoe UI" w:eastAsiaTheme="minorEastAsia" w:hAnsi="Segoe UI" w:cs="Segoe UI"/>
          <w:b/>
          <w:color w:val="000000" w:themeColor="text1"/>
          <w:kern w:val="24"/>
          <w:sz w:val="72"/>
          <w:szCs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058A4" wp14:editId="51956EDC">
                <wp:simplePos x="0" y="0"/>
                <wp:positionH relativeFrom="column">
                  <wp:posOffset>-238126</wp:posOffset>
                </wp:positionH>
                <wp:positionV relativeFrom="paragraph">
                  <wp:posOffset>95885</wp:posOffset>
                </wp:positionV>
                <wp:extent cx="62769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D99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7.55pt" to="475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" strokecolor="#cd995e" strokeweight="1pt"/>
            </w:pict>
          </mc:Fallback>
        </mc:AlternateContent>
      </w:r>
    </w:p>
    <w:p w:rsidR="00E66CA8" w:rsidRPr="007845FE" w:rsidRDefault="00E66CA8" w:rsidP="00416D35">
      <w:pPr>
        <w:jc w:val="center"/>
        <w:rPr>
          <w:rFonts w:ascii="Segoe UI" w:eastAsiaTheme="minorEastAsia" w:hAnsi="Segoe UI" w:cs="Segoe UI"/>
          <w:b/>
          <w:color w:val="002060"/>
          <w:kern w:val="24"/>
          <w:sz w:val="48"/>
          <w:szCs w:val="28"/>
        </w:rPr>
      </w:pPr>
      <w:r w:rsidRPr="007845FE">
        <w:rPr>
          <w:rFonts w:ascii="Segoe UI" w:eastAsiaTheme="minorEastAsia" w:hAnsi="Segoe UI" w:cs="Segoe UI"/>
          <w:b/>
          <w:color w:val="002060"/>
          <w:kern w:val="24"/>
          <w:sz w:val="48"/>
          <w:szCs w:val="28"/>
        </w:rPr>
        <w:t>Learning Disability Wales</w:t>
      </w:r>
    </w:p>
    <w:p w:rsidR="00416D35" w:rsidRPr="007845FE" w:rsidRDefault="00416D35" w:rsidP="00E66CA8">
      <w:pPr>
        <w:jc w:val="center"/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</w:pPr>
      <w:r w:rsidRPr="007845FE"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  <w:t>Real Opportunities</w:t>
      </w:r>
      <w:r w:rsidR="00E66CA8" w:rsidRPr="007845FE"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  <w:t xml:space="preserve"> Training and Information team</w:t>
      </w:r>
    </w:p>
    <w:p w:rsidR="00550385" w:rsidRDefault="00416D35" w:rsidP="007845FE">
      <w:pPr>
        <w:jc w:val="center"/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</w:pPr>
      <w:r w:rsidRPr="007845FE"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  <w:t>Work Experience Induction</w:t>
      </w:r>
    </w:p>
    <w:p w:rsidR="00800CC8" w:rsidRPr="007845FE" w:rsidRDefault="00800CC8" w:rsidP="007845FE">
      <w:pPr>
        <w:jc w:val="center"/>
        <w:rPr>
          <w:rFonts w:ascii="Segoe UI" w:eastAsiaTheme="minorEastAsia" w:hAnsi="Segoe UI" w:cs="Segoe UI"/>
          <w:b/>
          <w:color w:val="002060"/>
          <w:kern w:val="24"/>
          <w:sz w:val="40"/>
          <w:szCs w:val="28"/>
        </w:rPr>
      </w:pPr>
      <w:bookmarkStart w:id="0" w:name="_GoBack"/>
      <w:bookmarkEnd w:id="0"/>
    </w:p>
    <w:p w:rsidR="00E66CA8" w:rsidRPr="007845FE" w:rsidRDefault="00E66CA8" w:rsidP="00416D35">
      <w:pPr>
        <w:rPr>
          <w:rFonts w:ascii="Segoe UI" w:eastAsiaTheme="minorEastAsia" w:hAnsi="Segoe UI" w:cs="Segoe UI"/>
          <w:b/>
          <w:color w:val="002060"/>
          <w:kern w:val="24"/>
          <w:sz w:val="28"/>
          <w:szCs w:val="28"/>
        </w:rPr>
      </w:pPr>
    </w:p>
    <w:p w:rsidR="00CE3632" w:rsidRPr="007845FE" w:rsidRDefault="00CE3632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Your Personal Details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……………………………………………………………………………………….1</w:t>
      </w:r>
    </w:p>
    <w:p w:rsidR="00E66CA8" w:rsidRPr="007845FE" w:rsidRDefault="00550385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Learning Disability Wales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……………………………………</w:t>
      </w: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……………………………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</w:t>
      </w:r>
      <w:r w:rsidR="00800CC8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……………2</w:t>
      </w:r>
    </w:p>
    <w:p w:rsidR="00416D35" w:rsidRPr="007845FE" w:rsidRDefault="00416D35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Information about the Real Opportunities Project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</w:t>
      </w:r>
      <w:r w:rsidR="00550385"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..</w:t>
      </w:r>
      <w:r w:rsidR="00800CC8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……………3</w:t>
      </w:r>
    </w:p>
    <w:p w:rsidR="00416D35" w:rsidRPr="007845FE" w:rsidRDefault="00416D35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What Learning Disability Wales does for the Real Opportunities Project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</w:t>
      </w:r>
      <w:r w:rsidR="00800CC8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.……4</w:t>
      </w:r>
    </w:p>
    <w:p w:rsidR="00E66CA8" w:rsidRPr="007845FE" w:rsidRDefault="00416D35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Your Placement</w:t>
      </w:r>
      <w:r w:rsid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</w:t>
      </w:r>
      <w:r w:rsidR="00550385"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………………………………………………………………………………</w:t>
      </w:r>
      <w:r w:rsidR="00800CC8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…..5</w:t>
      </w:r>
    </w:p>
    <w:p w:rsidR="00800CC8" w:rsidRDefault="00800CC8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 xml:space="preserve">Work Timetable……………………………………………………………..…………………………………6 </w:t>
      </w:r>
    </w:p>
    <w:p w:rsidR="00800CC8" w:rsidRDefault="00800CC8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Induction Checklist…………………………………………………………………………………………..7</w:t>
      </w:r>
    </w:p>
    <w:p w:rsidR="00D23B36" w:rsidRDefault="00800CC8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The</w:t>
      </w:r>
      <w:r w:rsidR="00D23B36" w:rsidRPr="007845FE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 xml:space="preserve"> Quiz</w:t>
      </w: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…………………………………………………………………………………………………………..8</w:t>
      </w:r>
    </w:p>
    <w:p w:rsidR="00800CC8" w:rsidRDefault="00800CC8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 w:rsidRPr="00800CC8"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 xml:space="preserve">Work Experience </w:t>
      </w: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Evaluation…………………………………………………………………………….9</w:t>
      </w:r>
    </w:p>
    <w:p w:rsidR="00800CC8" w:rsidRPr="007845FE" w:rsidRDefault="00800CC8" w:rsidP="00416D35">
      <w:pP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</w:pPr>
      <w:r>
        <w:rPr>
          <w:rFonts w:ascii="Segoe UI" w:eastAsiaTheme="minorEastAsia" w:hAnsi="Segoe UI" w:cs="Segoe UI"/>
          <w:color w:val="404040" w:themeColor="text1" w:themeTint="BF"/>
          <w:kern w:val="24"/>
          <w:sz w:val="28"/>
          <w:szCs w:val="28"/>
        </w:rPr>
        <w:t>Health and Safety Guide…………………………………………………………………………..10-11</w:t>
      </w:r>
    </w:p>
    <w:p w:rsidR="00D23B36" w:rsidRPr="00FD2227" w:rsidRDefault="00E66CA8" w:rsidP="00D23B36">
      <w:pPr>
        <w:autoSpaceDE w:val="0"/>
        <w:autoSpaceDN w:val="0"/>
        <w:adjustRightInd w:val="0"/>
        <w:spacing w:after="0" w:line="241" w:lineRule="atLeast"/>
        <w:rPr>
          <w:rFonts w:ascii="Segoe UI" w:hAnsi="Segoe UI" w:cs="Segoe UI"/>
          <w:b/>
          <w:color w:val="000000"/>
          <w:sz w:val="28"/>
          <w:szCs w:val="28"/>
        </w:rPr>
      </w:pPr>
      <w:r w:rsidRPr="007845FE">
        <w:rPr>
          <w:rFonts w:ascii="Segoe UI" w:eastAsiaTheme="minorEastAsia" w:hAnsi="Segoe UI" w:cs="Segoe UI"/>
          <w:color w:val="000000" w:themeColor="text1"/>
          <w:kern w:val="24"/>
          <w:sz w:val="28"/>
          <w:szCs w:val="28"/>
        </w:rPr>
        <w:br w:type="page"/>
      </w:r>
      <w:r w:rsidR="00D23B36" w:rsidRPr="007845FE">
        <w:rPr>
          <w:rFonts w:ascii="Segoe UI" w:eastAsiaTheme="minorEastAsia" w:hAnsi="Segoe UI" w:cs="Segoe UI"/>
          <w:b/>
          <w:color w:val="000000" w:themeColor="text1"/>
          <w:kern w:val="24"/>
          <w:sz w:val="28"/>
          <w:szCs w:val="28"/>
        </w:rPr>
        <w:lastRenderedPageBreak/>
        <w:t xml:space="preserve">Your </w:t>
      </w:r>
      <w:r w:rsidR="00D23B36"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Personal Details </w:t>
      </w:r>
    </w:p>
    <w:p w:rsidR="00465965" w:rsidRPr="007845FE" w:rsidRDefault="00465965" w:rsidP="00D23B36">
      <w:pPr>
        <w:autoSpaceDE w:val="0"/>
        <w:autoSpaceDN w:val="0"/>
        <w:adjustRightInd w:val="0"/>
        <w:spacing w:after="0" w:line="241" w:lineRule="atLeast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0B36B7" wp14:editId="263ECB25">
                <wp:simplePos x="0" y="0"/>
                <wp:positionH relativeFrom="column">
                  <wp:posOffset>-62865</wp:posOffset>
                </wp:positionH>
                <wp:positionV relativeFrom="paragraph">
                  <wp:posOffset>106680</wp:posOffset>
                </wp:positionV>
                <wp:extent cx="6226810" cy="0"/>
                <wp:effectExtent l="0" t="0" r="2159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6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59F1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8.4pt" to="485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" strokecolor="#b59f1b"/>
            </w:pict>
          </mc:Fallback>
        </mc:AlternateContent>
      </w:r>
    </w:p>
    <w:p w:rsidR="00465965" w:rsidRPr="007845FE" w:rsidRDefault="00465965" w:rsidP="00D23B36">
      <w:pPr>
        <w:autoSpaceDE w:val="0"/>
        <w:autoSpaceDN w:val="0"/>
        <w:adjustRightInd w:val="0"/>
        <w:spacing w:after="0" w:line="241" w:lineRule="atLeast"/>
        <w:rPr>
          <w:rFonts w:ascii="Segoe UI" w:hAnsi="Segoe UI" w:cs="Segoe UI"/>
          <w:color w:val="000000"/>
          <w:sz w:val="28"/>
          <w:szCs w:val="28"/>
        </w:rPr>
      </w:pPr>
    </w:p>
    <w:p w:rsidR="00D23B36" w:rsidRPr="007845FE" w:rsidRDefault="00465965" w:rsidP="00D23B36">
      <w:pPr>
        <w:autoSpaceDE w:val="0"/>
        <w:autoSpaceDN w:val="0"/>
        <w:adjustRightInd w:val="0"/>
        <w:spacing w:after="0" w:line="241" w:lineRule="atLeast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color w:val="000000"/>
          <w:sz w:val="28"/>
          <w:szCs w:val="28"/>
        </w:rPr>
        <w:t>Please fill in this information and hand it to you line manager on the first day of your placement.</w:t>
      </w:r>
    </w:p>
    <w:tbl>
      <w:tblPr>
        <w:tblStyle w:val="TableGrid"/>
        <w:tblpPr w:leftFromText="180" w:rightFromText="180" w:vertAnchor="page" w:horzAnchor="margin" w:tblpY="3129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411"/>
        <w:gridCol w:w="781"/>
        <w:gridCol w:w="76"/>
        <w:gridCol w:w="1232"/>
        <w:gridCol w:w="1030"/>
        <w:gridCol w:w="1434"/>
        <w:gridCol w:w="411"/>
        <w:gridCol w:w="142"/>
        <w:gridCol w:w="741"/>
        <w:gridCol w:w="2261"/>
      </w:tblGrid>
      <w:tr w:rsidR="00465965" w:rsidRPr="007845FE" w:rsidTr="00465965"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Name: </w:t>
            </w:r>
          </w:p>
        </w:tc>
      </w:tr>
      <w:tr w:rsidR="00D23B36" w:rsidRPr="007845FE" w:rsidTr="00465965"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10"/>
                <w:szCs w:val="28"/>
              </w:rPr>
            </w:pPr>
          </w:p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Date of work experience placement:</w:t>
            </w: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                                         </w:t>
            </w: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7845FE">
              <w:rPr>
                <w:rFonts w:ascii="Segoe UI" w:hAnsi="Segoe UI" w:cs="Segoe UI"/>
                <w:color w:val="000000"/>
                <w:sz w:val="28"/>
                <w:szCs w:val="28"/>
              </w:rPr>
              <w:t>to</w:t>
            </w:r>
          </w:p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4"/>
                <w:szCs w:val="28"/>
              </w:rPr>
            </w:pPr>
          </w:p>
        </w:tc>
      </w:tr>
      <w:tr w:rsidR="00465965" w:rsidRPr="007845FE" w:rsidTr="00465965">
        <w:trPr>
          <w:trHeight w:val="1348"/>
        </w:trPr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Address: </w:t>
            </w:r>
          </w:p>
        </w:tc>
      </w:tr>
      <w:tr w:rsidR="00D23B36" w:rsidRPr="007845FE" w:rsidTr="00465965">
        <w:tc>
          <w:tcPr>
            <w:tcW w:w="1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Telephone: </w:t>
            </w:r>
          </w:p>
        </w:tc>
        <w:tc>
          <w:tcPr>
            <w:tcW w:w="33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Mobile:</w:t>
            </w:r>
          </w:p>
        </w:tc>
        <w:tc>
          <w:tcPr>
            <w:tcW w:w="37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Emergency contact details</w:t>
            </w:r>
          </w:p>
        </w:tc>
      </w:tr>
      <w:tr w:rsidR="00D23B36" w:rsidRPr="007845FE" w:rsidTr="00465965">
        <w:trPr>
          <w:trHeight w:val="64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Name: </w:t>
            </w:r>
          </w:p>
        </w:tc>
        <w:tc>
          <w:tcPr>
            <w:tcW w:w="381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Relationship: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rPr>
          <w:trHeight w:val="541"/>
        </w:trPr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Contact number: </w:t>
            </w:r>
          </w:p>
        </w:tc>
        <w:tc>
          <w:tcPr>
            <w:tcW w:w="745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School Details (if applicable)</w:t>
            </w:r>
          </w:p>
        </w:tc>
      </w:tr>
      <w:tr w:rsidR="00D23B36" w:rsidRPr="007845FE" w:rsidTr="00465965">
        <w:tc>
          <w:tcPr>
            <w:tcW w:w="245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Contact Name: 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45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color w:val="000000"/>
                <w:sz w:val="28"/>
                <w:szCs w:val="28"/>
              </w:rPr>
              <w:t>Contact number: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465965" w:rsidRPr="007845FE" w:rsidTr="00465965">
        <w:trPr>
          <w:trHeight w:val="1035"/>
        </w:trPr>
        <w:tc>
          <w:tcPr>
            <w:tcW w:w="983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School Address: </w:t>
            </w:r>
          </w:p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c>
          <w:tcPr>
            <w:tcW w:w="245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Student signature: 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45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Date: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c>
          <w:tcPr>
            <w:tcW w:w="2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Print name: </w:t>
            </w:r>
          </w:p>
        </w:tc>
        <w:tc>
          <w:tcPr>
            <w:tcW w:w="745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  <w:p w:rsidR="00465965" w:rsidRPr="007845FE" w:rsidRDefault="00465965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D23B36" w:rsidRPr="007845FE" w:rsidTr="00465965">
        <w:tc>
          <w:tcPr>
            <w:tcW w:w="3794" w:type="dxa"/>
            <w:gridSpan w:val="5"/>
            <w:tcBorders>
              <w:top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 xml:space="preserve">Student supervisor signature: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</w:tcPr>
          <w:p w:rsidR="00D23B36" w:rsidRPr="007845FE" w:rsidRDefault="00D23B36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465965" w:rsidRPr="007845FE" w:rsidRDefault="00465965" w:rsidP="00465965">
            <w:pPr>
              <w:spacing w:line="360" w:lineRule="auto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sz w:val="28"/>
                <w:szCs w:val="28"/>
              </w:rPr>
              <w:t>Date:</w:t>
            </w:r>
          </w:p>
        </w:tc>
        <w:tc>
          <w:tcPr>
            <w:tcW w:w="2458" w:type="dxa"/>
            <w:tcBorders>
              <w:top w:val="single" w:sz="4" w:space="0" w:color="auto"/>
            </w:tcBorders>
          </w:tcPr>
          <w:p w:rsidR="00D23B36" w:rsidRPr="007845FE" w:rsidRDefault="00D23B36" w:rsidP="00465965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</w:tbl>
    <w:p w:rsidR="00E66CA8" w:rsidRPr="007845FE" w:rsidRDefault="00D23B36" w:rsidP="00550385">
      <w:pPr>
        <w:rPr>
          <w:rFonts w:ascii="Segoe UI" w:eastAsiaTheme="minorEastAsia" w:hAnsi="Segoe UI" w:cs="Segoe UI"/>
          <w:color w:val="000000" w:themeColor="text1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color w:val="000000" w:themeColor="text1"/>
          <w:kern w:val="24"/>
          <w:sz w:val="28"/>
          <w:szCs w:val="28"/>
        </w:rPr>
        <w:br w:type="page"/>
      </w:r>
    </w:p>
    <w:p w:rsidR="00E66CA8" w:rsidRPr="007845FE" w:rsidRDefault="00550385" w:rsidP="00E66CA8">
      <w:pPr>
        <w:shd w:val="clear" w:color="auto" w:fill="FFFFFF"/>
        <w:spacing w:before="240" w:after="120" w:line="240" w:lineRule="auto"/>
        <w:outlineLvl w:val="2"/>
        <w:rPr>
          <w:rFonts w:ascii="Segoe UI" w:eastAsia="Times New Roman" w:hAnsi="Segoe UI" w:cs="Segoe UI"/>
          <w:b/>
          <w:bCs/>
          <w:color w:val="000000"/>
          <w:lang w:eastAsia="en-GB"/>
        </w:rPr>
      </w:pPr>
      <w:r w:rsidRPr="007845FE">
        <w:rPr>
          <w:rFonts w:ascii="Segoe UI" w:eastAsia="Times New Roman" w:hAnsi="Segoe UI" w:cs="Segoe UI"/>
          <w:b/>
          <w:bCs/>
          <w:noProof/>
          <w:color w:val="000000"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52041AEA" wp14:editId="02896B80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552575" cy="972185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arning Disability Wales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85" w:rsidRPr="007845FE" w:rsidRDefault="00550385" w:rsidP="00550385">
      <w:pPr>
        <w:shd w:val="clear" w:color="auto" w:fill="FFFFFF"/>
        <w:spacing w:before="240" w:after="120" w:line="240" w:lineRule="auto"/>
        <w:outlineLvl w:val="2"/>
        <w:rPr>
          <w:rFonts w:ascii="Segoe UI" w:eastAsia="Times New Roman" w:hAnsi="Segoe UI" w:cs="Segoe UI"/>
          <w:b/>
          <w:bCs/>
          <w:color w:val="C00000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lang w:eastAsia="en-GB"/>
        </w:rPr>
        <w:t xml:space="preserve">  </w:t>
      </w:r>
    </w:p>
    <w:p w:rsidR="007845FE" w:rsidRDefault="007845FE" w:rsidP="007845FE">
      <w:pPr>
        <w:shd w:val="clear" w:color="auto" w:fill="FFFFFF"/>
        <w:spacing w:before="240" w:after="0" w:line="240" w:lineRule="auto"/>
        <w:outlineLvl w:val="2"/>
        <w:rPr>
          <w:rFonts w:ascii="Segoe UI" w:eastAsia="Times New Roman" w:hAnsi="Segoe UI" w:cs="Segoe UI"/>
          <w:b/>
          <w:bCs/>
          <w:color w:val="C00000"/>
          <w:sz w:val="28"/>
          <w:lang w:eastAsia="en-GB"/>
        </w:rPr>
      </w:pPr>
      <w:r>
        <w:rPr>
          <w:rFonts w:ascii="Segoe UI" w:eastAsia="Times New Roman" w:hAnsi="Segoe UI" w:cs="Segoe UI"/>
          <w:b/>
          <w:bCs/>
          <w:color w:val="C00000"/>
          <w:sz w:val="28"/>
          <w:lang w:eastAsia="en-GB"/>
        </w:rPr>
        <w:t xml:space="preserve">          </w:t>
      </w:r>
      <w:r w:rsidR="00550385" w:rsidRPr="007845FE">
        <w:rPr>
          <w:rFonts w:ascii="Segoe UI" w:eastAsia="Times New Roman" w:hAnsi="Segoe UI" w:cs="Segoe UI"/>
          <w:b/>
          <w:bCs/>
          <w:color w:val="C00000"/>
          <w:sz w:val="28"/>
          <w:lang w:eastAsia="en-GB"/>
        </w:rPr>
        <w:t>Learning Disability Wales</w:t>
      </w:r>
    </w:p>
    <w:p w:rsidR="007845FE" w:rsidRDefault="007845FE" w:rsidP="007845FE">
      <w:pPr>
        <w:shd w:val="clear" w:color="auto" w:fill="FFFFFF"/>
        <w:spacing w:before="240" w:after="0" w:line="240" w:lineRule="auto"/>
        <w:outlineLvl w:val="2"/>
        <w:rPr>
          <w:rFonts w:ascii="Segoe UI" w:eastAsia="Times New Roman" w:hAnsi="Segoe UI" w:cs="Segoe UI"/>
          <w:b/>
          <w:bCs/>
          <w:color w:val="C00000"/>
          <w:sz w:val="28"/>
          <w:lang w:eastAsia="en-GB"/>
        </w:rPr>
      </w:pPr>
      <w:r w:rsidRPr="007845FE">
        <w:rPr>
          <w:rFonts w:ascii="Segoe UI" w:eastAsiaTheme="minorEastAsia" w:hAnsi="Segoe UI" w:cs="Segoe UI"/>
          <w:b/>
          <w:noProof/>
          <w:color w:val="808080" w:themeColor="background1" w:themeShade="80"/>
          <w:kern w:val="24"/>
          <w:sz w:val="7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1BE013" wp14:editId="09701764">
                <wp:simplePos x="0" y="0"/>
                <wp:positionH relativeFrom="column">
                  <wp:posOffset>-1983105</wp:posOffset>
                </wp:positionH>
                <wp:positionV relativeFrom="paragraph">
                  <wp:posOffset>233745</wp:posOffset>
                </wp:positionV>
                <wp:extent cx="6276975" cy="0"/>
                <wp:effectExtent l="0" t="0" r="95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6.15pt,18.4pt" to="338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" strokecolor="#7f7f7f [1612]" strokeweight="1pt"/>
            </w:pict>
          </mc:Fallback>
        </mc:AlternateContent>
      </w:r>
    </w:p>
    <w:p w:rsidR="00E66CA8" w:rsidRPr="007845FE" w:rsidRDefault="00E66CA8" w:rsidP="007845FE">
      <w:pPr>
        <w:shd w:val="clear" w:color="auto" w:fill="FFFFFF"/>
        <w:spacing w:after="120" w:line="240" w:lineRule="auto"/>
        <w:outlineLvl w:val="2"/>
        <w:rPr>
          <w:rFonts w:ascii="Segoe UI" w:eastAsia="Times New Roman" w:hAnsi="Segoe UI" w:cs="Segoe UI"/>
          <w:b/>
          <w:bCs/>
          <w:color w:val="C00000"/>
          <w:sz w:val="2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  <w:t>Mission:</w:t>
      </w:r>
    </w:p>
    <w:p w:rsidR="00550385" w:rsidRPr="007845FE" w:rsidRDefault="00E66CA8" w:rsidP="007845FE">
      <w:pPr>
        <w:shd w:val="clear" w:color="auto" w:fill="FFFFFF"/>
        <w:spacing w:after="150" w:line="240" w:lineRule="auto"/>
        <w:jc w:val="center"/>
        <w:rPr>
          <w:rFonts w:ascii="Segoe UI" w:eastAsia="Times New Roman" w:hAnsi="Segoe UI" w:cs="Segoe UI"/>
          <w:b/>
          <w:bCs/>
          <w:color w:val="7F7F7F" w:themeColor="text1" w:themeTint="80"/>
          <w:sz w:val="28"/>
          <w:szCs w:val="1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7F7F7F" w:themeColor="text1" w:themeTint="80"/>
          <w:sz w:val="28"/>
          <w:szCs w:val="18"/>
          <w:lang w:eastAsia="en-GB"/>
        </w:rPr>
        <w:t>"Creating a Wales that values and includes every child and adult with a learning disability"</w:t>
      </w:r>
    </w:p>
    <w:p w:rsidR="00550385" w:rsidRPr="007845FE" w:rsidRDefault="00550385" w:rsidP="00E66CA8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  <w:t>Values:</w:t>
      </w:r>
    </w:p>
    <w:p w:rsidR="00550385" w:rsidRPr="007845FE" w:rsidRDefault="00550385" w:rsidP="00E66CA8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Our work is underpinned by a staunch commitment to a specific set of values. Our values are:</w:t>
      </w:r>
    </w:p>
    <w:p w:rsidR="00550385" w:rsidRPr="007845FE" w:rsidRDefault="00550385" w:rsidP="00550385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Community, empathy, equality, freedom, humanity, individuality, innovation, justice, self-challenging, strategic, teamwork, inclusion</w:t>
      </w:r>
    </w:p>
    <w:p w:rsidR="00550385" w:rsidRPr="007845FE" w:rsidRDefault="00550385" w:rsidP="00550385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  <w:t>Principles:</w:t>
      </w:r>
    </w:p>
    <w:p w:rsidR="00550385" w:rsidRPr="007845FE" w:rsidRDefault="00550385" w:rsidP="00550385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proofErr w:type="gramStart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the</w:t>
      </w:r>
      <w:proofErr w:type="gramEnd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 xml:space="preserve"> right to an ordinary pattern of life within the community.</w:t>
      </w:r>
    </w:p>
    <w:p w:rsidR="00550385" w:rsidRPr="007845FE" w:rsidRDefault="00550385" w:rsidP="00550385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proofErr w:type="gramStart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the</w:t>
      </w:r>
      <w:proofErr w:type="gramEnd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 xml:space="preserve"> right to be treated as an individual.</w:t>
      </w:r>
    </w:p>
    <w:p w:rsidR="00550385" w:rsidRPr="007845FE" w:rsidRDefault="00550385" w:rsidP="00550385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proofErr w:type="gramStart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the</w:t>
      </w:r>
      <w:proofErr w:type="gramEnd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 xml:space="preserve"> right to additional help and support in developing their maximum potential.</w:t>
      </w:r>
    </w:p>
    <w:p w:rsidR="00550385" w:rsidRPr="007845FE" w:rsidRDefault="00550385" w:rsidP="00550385">
      <w:pPr>
        <w:pStyle w:val="ListParagraph"/>
        <w:numPr>
          <w:ilvl w:val="0"/>
          <w:numId w:val="7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proofErr w:type="gramStart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the</w:t>
      </w:r>
      <w:proofErr w:type="gramEnd"/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 xml:space="preserve"> right to participate in all decision-making and service planning.</w:t>
      </w:r>
    </w:p>
    <w:p w:rsidR="00550385" w:rsidRPr="007845FE" w:rsidRDefault="00550385" w:rsidP="00550385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  <w:t>Aims: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We have five organisational aims to guide our work: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Reduce injustice, discrimination and prejudice experience by children and adults with a learning disability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Increase and extend opportunities for the active and meaningful participation of children and adults with a learning disability in every aspect of their lives and community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Increase commitment to the rights and concerns of children and adults with a learning disability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Increase the diversity and quality of service responses to reflect the individuality of children and adults with a learning disability</w:t>
      </w:r>
    </w:p>
    <w:p w:rsidR="00550385" w:rsidRPr="007845FE" w:rsidRDefault="00550385" w:rsidP="00550385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Maintain and enhance the accountability, efficiency, effectiveness, financial sustainability and governance of the organisation in order to uphold its values and deliver its mission and aims</w:t>
      </w:r>
    </w:p>
    <w:p w:rsidR="00550385" w:rsidRPr="007845FE" w:rsidRDefault="00550385" w:rsidP="00550385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</w:pPr>
      <w:r w:rsidRPr="007845FE">
        <w:rPr>
          <w:rFonts w:ascii="Segoe UI" w:eastAsia="Times New Roman" w:hAnsi="Segoe UI" w:cs="Segoe UI"/>
          <w:b/>
          <w:bCs/>
          <w:color w:val="C00000"/>
          <w:sz w:val="28"/>
          <w:szCs w:val="28"/>
          <w:lang w:eastAsia="en-GB"/>
        </w:rPr>
        <w:t>How We Work:</w:t>
      </w:r>
    </w:p>
    <w:p w:rsidR="00550385" w:rsidRPr="007845FE" w:rsidRDefault="00550385" w:rsidP="00550385">
      <w:pPr>
        <w:pStyle w:val="ListParagraph"/>
        <w:numPr>
          <w:ilvl w:val="0"/>
          <w:numId w:val="9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We work in partnership with other organisations, service users and their parents/carers</w:t>
      </w:r>
    </w:p>
    <w:p w:rsidR="00550385" w:rsidRPr="007845FE" w:rsidRDefault="00550385" w:rsidP="00550385">
      <w:pPr>
        <w:pStyle w:val="ListParagraph"/>
        <w:numPr>
          <w:ilvl w:val="0"/>
          <w:numId w:val="9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We campaign to help children and adults with learning disabilities achieve valued lives</w:t>
      </w:r>
    </w:p>
    <w:p w:rsidR="00550385" w:rsidRPr="007845FE" w:rsidRDefault="00550385" w:rsidP="00550385">
      <w:pPr>
        <w:pStyle w:val="ListParagraph"/>
        <w:numPr>
          <w:ilvl w:val="0"/>
          <w:numId w:val="9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We support the voluntary sector and its interests</w:t>
      </w:r>
    </w:p>
    <w:p w:rsidR="00550385" w:rsidRPr="007845FE" w:rsidRDefault="00550385" w:rsidP="00550385">
      <w:pPr>
        <w:pStyle w:val="ListParagraph"/>
        <w:numPr>
          <w:ilvl w:val="0"/>
          <w:numId w:val="9"/>
        </w:numPr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  <w:r w:rsidRPr="007845FE">
        <w:rPr>
          <w:rFonts w:ascii="Segoe UI" w:eastAsia="Times New Roman" w:hAnsi="Segoe UI" w:cs="Segoe UI"/>
          <w:bCs/>
          <w:sz w:val="24"/>
          <w:szCs w:val="18"/>
          <w:lang w:eastAsia="en-GB"/>
        </w:rPr>
        <w:t>We provide and promote good practice</w:t>
      </w:r>
    </w:p>
    <w:p w:rsidR="00550385" w:rsidRPr="007845FE" w:rsidRDefault="00550385" w:rsidP="00550385">
      <w:pPr>
        <w:pStyle w:val="ListParagraph"/>
        <w:shd w:val="clear" w:color="auto" w:fill="FFFFFF"/>
        <w:spacing w:after="150" w:line="240" w:lineRule="auto"/>
        <w:rPr>
          <w:rFonts w:ascii="Segoe UI" w:eastAsia="Times New Roman" w:hAnsi="Segoe UI" w:cs="Segoe UI"/>
          <w:bCs/>
          <w:sz w:val="24"/>
          <w:szCs w:val="18"/>
          <w:lang w:eastAsia="en-GB"/>
        </w:rPr>
      </w:pPr>
    </w:p>
    <w:p w:rsidR="00E66CA8" w:rsidRPr="007845FE" w:rsidRDefault="005C0647" w:rsidP="00E66CA8">
      <w:pPr>
        <w:rPr>
          <w:rFonts w:ascii="Segoe UI" w:eastAsiaTheme="minorEastAsia" w:hAnsi="Segoe UI" w:cs="Segoe UI"/>
          <w:b/>
          <w:color w:val="000000" w:themeColor="text1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622B1F6D" wp14:editId="2B6183F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955800" cy="733425"/>
            <wp:effectExtent l="0" t="0" r="635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opportunities logo - OFFICI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A8" w:rsidRPr="007845FE">
        <w:rPr>
          <w:rFonts w:ascii="Segoe UI" w:eastAsiaTheme="minorEastAsia" w:hAnsi="Segoe UI" w:cs="Segoe UI"/>
          <w:b/>
          <w:color w:val="000000" w:themeColor="text1"/>
          <w:kern w:val="24"/>
          <w:sz w:val="28"/>
          <w:szCs w:val="28"/>
        </w:rPr>
        <w:t xml:space="preserve"> </w:t>
      </w:r>
    </w:p>
    <w:p w:rsidR="00E66CA8" w:rsidRPr="007845FE" w:rsidRDefault="00E66CA8" w:rsidP="00550385">
      <w:pPr>
        <w:rPr>
          <w:rFonts w:ascii="Segoe UI" w:eastAsiaTheme="minorEastAsia" w:hAnsi="Segoe UI" w:cs="Segoe UI"/>
          <w:b/>
          <w:color w:val="595959" w:themeColor="text1" w:themeTint="A6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b/>
          <w:color w:val="595959" w:themeColor="text1" w:themeTint="A6"/>
          <w:kern w:val="24"/>
          <w:sz w:val="28"/>
          <w:szCs w:val="28"/>
        </w:rPr>
        <w:t>The Real Opportunities project</w:t>
      </w:r>
    </w:p>
    <w:p w:rsidR="00E71AEE" w:rsidRPr="007845FE" w:rsidRDefault="00550385" w:rsidP="007D288D">
      <w:pPr>
        <w:rPr>
          <w:rFonts w:ascii="Segoe UI" w:eastAsiaTheme="minorEastAsia" w:hAnsi="Segoe UI" w:cs="Segoe UI"/>
          <w:b/>
          <w:color w:val="000000" w:themeColor="text1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10A619" wp14:editId="34C0E13A">
                <wp:simplePos x="0" y="0"/>
                <wp:positionH relativeFrom="column">
                  <wp:posOffset>-85725</wp:posOffset>
                </wp:positionH>
                <wp:positionV relativeFrom="paragraph">
                  <wp:posOffset>83185</wp:posOffset>
                </wp:positionV>
                <wp:extent cx="627697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CD995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6.55pt" to="48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" strokecolor="#cd995e" strokeweight="1pt"/>
            </w:pict>
          </mc:Fallback>
        </mc:AlternateContent>
      </w:r>
    </w:p>
    <w:tbl>
      <w:tblPr>
        <w:tblStyle w:val="TableGrid"/>
        <w:tblW w:w="1656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1"/>
        <w:gridCol w:w="59"/>
        <w:gridCol w:w="8340"/>
        <w:gridCol w:w="142"/>
      </w:tblGrid>
      <w:tr w:rsidR="00550385" w:rsidRPr="007845FE" w:rsidTr="00550385">
        <w:tc>
          <w:tcPr>
            <w:tcW w:w="8080" w:type="dxa"/>
            <w:gridSpan w:val="2"/>
          </w:tcPr>
          <w:p w:rsidR="00550385" w:rsidRPr="007845FE" w:rsidRDefault="00550385" w:rsidP="007D288D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Real Opportunities is a project that has been funded by the European Social Fund.</w:t>
            </w:r>
          </w:p>
        </w:tc>
        <w:tc>
          <w:tcPr>
            <w:tcW w:w="8482" w:type="dxa"/>
            <w:gridSpan w:val="2"/>
          </w:tcPr>
          <w:p w:rsidR="00550385" w:rsidRPr="007845FE" w:rsidRDefault="00550385" w:rsidP="007D288D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noProof/>
                <w:color w:val="000000" w:themeColor="text1"/>
                <w:kern w:val="24"/>
                <w:sz w:val="24"/>
                <w:szCs w:val="28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668D473C" wp14:editId="54F2A87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45720</wp:posOffset>
                  </wp:positionV>
                  <wp:extent cx="622300" cy="466725"/>
                  <wp:effectExtent l="0" t="0" r="6350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F 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385" w:rsidRPr="007845FE" w:rsidTr="00550385">
        <w:trPr>
          <w:gridAfter w:val="1"/>
          <w:wAfter w:w="142" w:type="dxa"/>
          <w:trHeight w:val="1123"/>
        </w:trPr>
        <w:tc>
          <w:tcPr>
            <w:tcW w:w="8021" w:type="dxa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There project works in 9 different local authorities in South Wales and in each local authority there is a ‘hub team’.</w:t>
            </w:r>
          </w:p>
          <w:p w:rsidR="00550385" w:rsidRPr="007845FE" w:rsidRDefault="00550385" w:rsidP="007D288D">
            <w:pPr>
              <w:rPr>
                <w:rFonts w:ascii="Segoe UI" w:eastAsiaTheme="minorEastAsia" w:hAnsi="Segoe UI" w:cs="Segoe UI"/>
                <w:b/>
                <w:color w:val="000000" w:themeColor="text1"/>
                <w:kern w:val="24"/>
                <w:sz w:val="24"/>
                <w:szCs w:val="28"/>
              </w:rPr>
            </w:pPr>
          </w:p>
        </w:tc>
        <w:tc>
          <w:tcPr>
            <w:tcW w:w="8399" w:type="dxa"/>
            <w:gridSpan w:val="2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noProof/>
                <w:color w:val="000000" w:themeColor="text1"/>
                <w:kern w:val="24"/>
                <w:sz w:val="24"/>
                <w:szCs w:val="28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7C364ECC" wp14:editId="4A79D95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57785</wp:posOffset>
                  </wp:positionV>
                  <wp:extent cx="1117600" cy="619125"/>
                  <wp:effectExtent l="0" t="0" r="635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 Counties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385" w:rsidRPr="007845FE" w:rsidTr="00550385">
        <w:tc>
          <w:tcPr>
            <w:tcW w:w="8080" w:type="dxa"/>
            <w:gridSpan w:val="2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The hub team works with young people aged 14-19 years old who have severe and complex needs, a learning disability, those with an autistic spectrum disorder, and their families/carers.</w:t>
            </w:r>
          </w:p>
          <w:p w:rsidR="00550385" w:rsidRPr="007845FE" w:rsidRDefault="00550385" w:rsidP="007D288D">
            <w:pPr>
              <w:rPr>
                <w:rFonts w:ascii="Segoe UI" w:eastAsiaTheme="minorEastAsia" w:hAnsi="Segoe UI" w:cs="Segoe UI"/>
                <w:b/>
                <w:color w:val="000000" w:themeColor="text1"/>
                <w:kern w:val="24"/>
                <w:sz w:val="24"/>
                <w:szCs w:val="28"/>
              </w:rPr>
            </w:pPr>
          </w:p>
        </w:tc>
        <w:tc>
          <w:tcPr>
            <w:tcW w:w="8482" w:type="dxa"/>
            <w:gridSpan w:val="2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noProof/>
                <w:color w:val="000000" w:themeColor="text1"/>
                <w:kern w:val="24"/>
                <w:sz w:val="24"/>
                <w:szCs w:val="28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F9330AD" wp14:editId="0CBF296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32385</wp:posOffset>
                  </wp:positionV>
                  <wp:extent cx="752475" cy="718820"/>
                  <wp:effectExtent l="0" t="0" r="9525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54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2" t="8321" r="12949"/>
                          <a:stretch/>
                        </pic:blipFill>
                        <pic:spPr bwMode="auto">
                          <a:xfrm>
                            <a:off x="0" y="0"/>
                            <a:ext cx="752475" cy="71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385" w:rsidRPr="007845FE" w:rsidTr="00550385">
        <w:tc>
          <w:tcPr>
            <w:tcW w:w="8080" w:type="dxa"/>
            <w:gridSpan w:val="2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The hub teams help young people to transition from school to college - from being a young person to becoming an adult</w:t>
            </w:r>
          </w:p>
          <w:p w:rsidR="00550385" w:rsidRPr="007845FE" w:rsidRDefault="00550385" w:rsidP="00B441EC">
            <w:pPr>
              <w:rPr>
                <w:rFonts w:ascii="Segoe UI" w:eastAsiaTheme="minorEastAsia" w:hAnsi="Segoe UI" w:cs="Segoe UI"/>
                <w:b/>
                <w:color w:val="000000" w:themeColor="text1"/>
                <w:kern w:val="24"/>
                <w:sz w:val="24"/>
                <w:szCs w:val="28"/>
              </w:rPr>
            </w:pPr>
          </w:p>
        </w:tc>
        <w:tc>
          <w:tcPr>
            <w:tcW w:w="8482" w:type="dxa"/>
            <w:gridSpan w:val="2"/>
          </w:tcPr>
          <w:p w:rsidR="00550385" w:rsidRPr="007845FE" w:rsidRDefault="00550385" w:rsidP="00B441EC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b/>
                <w:noProof/>
                <w:color w:val="000000" w:themeColor="text1"/>
                <w:kern w:val="24"/>
                <w:sz w:val="24"/>
                <w:szCs w:val="28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1CA50681" wp14:editId="01F7366B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53340</wp:posOffset>
                  </wp:positionV>
                  <wp:extent cx="657225" cy="516890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0" r="6758"/>
                          <a:stretch/>
                        </pic:blipFill>
                        <pic:spPr bwMode="auto">
                          <a:xfrm>
                            <a:off x="0" y="0"/>
                            <a:ext cx="657225" cy="51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385" w:rsidRPr="007845FE" w:rsidTr="00550385">
        <w:tc>
          <w:tcPr>
            <w:tcW w:w="8080" w:type="dxa"/>
            <w:gridSpan w:val="2"/>
          </w:tcPr>
          <w:p w:rsidR="00550385" w:rsidRPr="007845FE" w:rsidRDefault="00550385" w:rsidP="007D288D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The teams offer support to young people and families to help them achieve the things they want to do in life. They offer training courses, one-to-one support and person centred planning to help young people:</w:t>
            </w:r>
          </w:p>
          <w:p w:rsidR="00550385" w:rsidRPr="007845FE" w:rsidRDefault="00550385" w:rsidP="007D288D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</w:p>
          <w:p w:rsidR="00550385" w:rsidRPr="007845FE" w:rsidRDefault="00550385" w:rsidP="00B441EC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Find employment and gain work experience</w:t>
            </w:r>
          </w:p>
          <w:p w:rsidR="00550385" w:rsidRPr="007845FE" w:rsidRDefault="00550385" w:rsidP="00B441EC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Get involved in more leisure and social activities</w:t>
            </w:r>
          </w:p>
          <w:p w:rsidR="00550385" w:rsidRPr="007845FE" w:rsidRDefault="00550385" w:rsidP="00B441EC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Develop independent living skills</w:t>
            </w:r>
          </w:p>
          <w:p w:rsidR="00550385" w:rsidRPr="007845FE" w:rsidRDefault="00550385" w:rsidP="00B441EC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Improve things like confidence and self-esteem</w:t>
            </w:r>
          </w:p>
          <w:p w:rsidR="00550385" w:rsidRPr="007845FE" w:rsidRDefault="00550385" w:rsidP="00550385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  <w:r w:rsidRPr="007845FE"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  <w:t>Plan for their transition and the future</w:t>
            </w:r>
          </w:p>
        </w:tc>
        <w:tc>
          <w:tcPr>
            <w:tcW w:w="8482" w:type="dxa"/>
            <w:gridSpan w:val="2"/>
          </w:tcPr>
          <w:p w:rsidR="00550385" w:rsidRPr="007845FE" w:rsidRDefault="00550385" w:rsidP="007D288D">
            <w:pPr>
              <w:rPr>
                <w:rFonts w:ascii="Segoe UI" w:eastAsiaTheme="minorEastAsia" w:hAnsi="Segoe UI" w:cs="Segoe UI"/>
                <w:color w:val="000000" w:themeColor="text1"/>
                <w:kern w:val="24"/>
                <w:sz w:val="24"/>
                <w:szCs w:val="28"/>
              </w:rPr>
            </w:pPr>
          </w:p>
        </w:tc>
      </w:tr>
    </w:tbl>
    <w:p w:rsidR="00550385" w:rsidRPr="007845FE" w:rsidRDefault="00550385" w:rsidP="00550385">
      <w:pPr>
        <w:rPr>
          <w:rFonts w:ascii="Segoe UI" w:eastAsiaTheme="minorEastAsia" w:hAnsi="Segoe UI" w:cs="Segoe UI"/>
          <w:color w:val="000000" w:themeColor="text1"/>
          <w:kern w:val="24"/>
          <w:sz w:val="28"/>
          <w:szCs w:val="28"/>
        </w:rPr>
      </w:pPr>
      <w:r w:rsidRPr="007845FE">
        <w:rPr>
          <w:rFonts w:ascii="Segoe UI" w:eastAsiaTheme="minorEastAsia" w:hAnsi="Segoe UI" w:cs="Segoe UI"/>
          <w:noProof/>
          <w:color w:val="000000" w:themeColor="text1"/>
          <w:kern w:val="24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3EF5927" wp14:editId="103BDC14">
                <wp:simplePos x="0" y="0"/>
                <wp:positionH relativeFrom="column">
                  <wp:posOffset>-209550</wp:posOffset>
                </wp:positionH>
                <wp:positionV relativeFrom="paragraph">
                  <wp:posOffset>-635</wp:posOffset>
                </wp:positionV>
                <wp:extent cx="6400800" cy="2628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62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385" w:rsidRDefault="00550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6.5pt;margin-top:-.05pt;width:7in;height:20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" fillcolor="#d8d8d8 [2732]" stroked="f" strokeweight=".5pt">
                <v:textbox>
                  <w:txbxContent>
                    <w:p w:rsidR="00550385" w:rsidRDefault="00550385"/>
                  </w:txbxContent>
                </v:textbox>
              </v:shape>
            </w:pict>
          </mc:Fallback>
        </mc:AlternateContent>
      </w:r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 xml:space="preserve">As well as the hub teams, there are other teams who work for different organisations that also support young people and support the work of the project. </w:t>
      </w:r>
    </w:p>
    <w:p w:rsidR="00550385" w:rsidRPr="007845FE" w:rsidRDefault="00550385" w:rsidP="00550385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</w:pPr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 xml:space="preserve">Elite, </w:t>
      </w:r>
      <w:proofErr w:type="spellStart"/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>Mencap</w:t>
      </w:r>
      <w:proofErr w:type="spellEnd"/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>, Remploy and the National Autistic Society work in different areas to provide Employment Support.</w:t>
      </w:r>
    </w:p>
    <w:p w:rsidR="00550385" w:rsidRPr="007845FE" w:rsidRDefault="00550385" w:rsidP="00550385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</w:pPr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>The Welsh Centre for Learning Disabilities, based at Cardiff University is running a research project to see if Real Opportunities works for young people.</w:t>
      </w:r>
    </w:p>
    <w:p w:rsidR="00550385" w:rsidRPr="007845FE" w:rsidRDefault="00550385" w:rsidP="00550385">
      <w:pPr>
        <w:rPr>
          <w:rFonts w:ascii="Segoe UI" w:hAnsi="Segoe UI" w:cs="Segoe UI"/>
          <w:color w:val="000000" w:themeColor="text1"/>
          <w:kern w:val="24"/>
          <w:sz w:val="24"/>
          <w:szCs w:val="28"/>
        </w:rPr>
      </w:pPr>
      <w:r w:rsidRPr="007845FE">
        <w:rPr>
          <w:rFonts w:ascii="Segoe UI" w:eastAsiaTheme="minorEastAsia" w:hAnsi="Segoe UI" w:cs="Segoe UI"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0" locked="0" layoutInCell="1" allowOverlap="1" wp14:anchorId="6376AA7E" wp14:editId="5A77A06A">
            <wp:simplePos x="0" y="0"/>
            <wp:positionH relativeFrom="column">
              <wp:posOffset>956945</wp:posOffset>
            </wp:positionH>
            <wp:positionV relativeFrom="paragraph">
              <wp:posOffset>360680</wp:posOffset>
            </wp:positionV>
            <wp:extent cx="866775" cy="436245"/>
            <wp:effectExtent l="57150" t="57150" r="123825" b="1162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te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3624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eastAsiaTheme="minorEastAsia" w:hAnsi="Segoe UI" w:cs="Segoe UI"/>
          <w:noProof/>
          <w:sz w:val="28"/>
          <w:szCs w:val="28"/>
          <w:lang w:eastAsia="en-GB"/>
        </w:rPr>
        <w:drawing>
          <wp:anchor distT="0" distB="0" distL="114300" distR="114300" simplePos="0" relativeHeight="251700224" behindDoc="0" locked="0" layoutInCell="1" allowOverlap="1" wp14:anchorId="3A51F599" wp14:editId="7547C86B">
            <wp:simplePos x="0" y="0"/>
            <wp:positionH relativeFrom="column">
              <wp:posOffset>1899920</wp:posOffset>
            </wp:positionH>
            <wp:positionV relativeFrom="paragraph">
              <wp:posOffset>360680</wp:posOffset>
            </wp:positionV>
            <wp:extent cx="721995" cy="440055"/>
            <wp:effectExtent l="57150" t="57150" r="116205" b="1123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cap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44005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eastAsiaTheme="minorEastAsia" w:hAnsi="Segoe UI" w:cs="Segoe UI"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5DE0A8E8" wp14:editId="0EBCA5D3">
            <wp:simplePos x="0" y="0"/>
            <wp:positionH relativeFrom="column">
              <wp:posOffset>3242945</wp:posOffset>
            </wp:positionH>
            <wp:positionV relativeFrom="paragraph">
              <wp:posOffset>322580</wp:posOffset>
            </wp:positionV>
            <wp:extent cx="1864995" cy="561975"/>
            <wp:effectExtent l="0" t="0" r="190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ployN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eastAsiaTheme="minorEastAsia" w:hAnsi="Segoe UI" w:cs="Segoe UI"/>
          <w:color w:val="000000" w:themeColor="text1"/>
          <w:kern w:val="24"/>
          <w:sz w:val="24"/>
          <w:szCs w:val="28"/>
        </w:rPr>
        <w:t>Lastly, Learning Disability Wales provides a training and information service.</w:t>
      </w:r>
    </w:p>
    <w:p w:rsidR="00550385" w:rsidRPr="007845FE" w:rsidRDefault="00550385" w:rsidP="00550385">
      <w:pPr>
        <w:tabs>
          <w:tab w:val="left" w:pos="2370"/>
        </w:tabs>
        <w:rPr>
          <w:rFonts w:ascii="Segoe UI" w:eastAsiaTheme="minorEastAsia" w:hAnsi="Segoe UI" w:cs="Segoe UI"/>
          <w:sz w:val="28"/>
          <w:szCs w:val="28"/>
        </w:rPr>
      </w:pPr>
      <w:r w:rsidRPr="007845FE">
        <w:rPr>
          <w:rFonts w:ascii="Segoe UI" w:eastAsiaTheme="minorEastAsia" w:hAnsi="Segoe UI" w:cs="Segoe UI"/>
          <w:noProof/>
          <w:sz w:val="28"/>
          <w:szCs w:val="28"/>
          <w:lang w:eastAsia="en-GB"/>
        </w:rPr>
        <w:drawing>
          <wp:anchor distT="0" distB="0" distL="114300" distR="114300" simplePos="0" relativeHeight="251701248" behindDoc="0" locked="0" layoutInCell="1" allowOverlap="1" wp14:anchorId="76324573" wp14:editId="019F36A8">
            <wp:simplePos x="0" y="0"/>
            <wp:positionH relativeFrom="column">
              <wp:posOffset>2681556</wp:posOffset>
            </wp:positionH>
            <wp:positionV relativeFrom="paragraph">
              <wp:posOffset>20320</wp:posOffset>
            </wp:positionV>
            <wp:extent cx="495935" cy="483870"/>
            <wp:effectExtent l="38100" t="38100" r="94615" b="876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ff Uni Logo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838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D" w:rsidRPr="007845FE" w:rsidRDefault="007D288D" w:rsidP="00550385">
      <w:pPr>
        <w:rPr>
          <w:rFonts w:ascii="Segoe UI" w:eastAsiaTheme="minorEastAsia" w:hAnsi="Segoe UI" w:cs="Segoe UI"/>
          <w:sz w:val="28"/>
          <w:szCs w:val="28"/>
        </w:rPr>
        <w:sectPr w:rsidR="007D288D" w:rsidRPr="007845FE" w:rsidSect="007845FE">
          <w:footerReference w:type="default" r:id="rId21"/>
          <w:pgSz w:w="11906" w:h="16838"/>
          <w:pgMar w:top="709" w:right="851" w:bottom="1134" w:left="1440" w:header="708" w:footer="708" w:gutter="0"/>
          <w:pgNumType w:start="0"/>
          <w:cols w:space="708"/>
          <w:titlePg/>
          <w:docGrid w:linePitch="360"/>
        </w:sectPr>
      </w:pPr>
    </w:p>
    <w:p w:rsidR="009A0ECF" w:rsidRPr="007845FE" w:rsidRDefault="007D288D" w:rsidP="009A0ECF">
      <w:pPr>
        <w:pStyle w:val="NormalWeb"/>
        <w:spacing w:before="0" w:beforeAutospacing="0" w:after="0" w:afterAutospacing="0" w:line="360" w:lineRule="auto"/>
        <w:jc w:val="center"/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4007178" wp14:editId="300DE967">
            <wp:simplePos x="0" y="0"/>
            <wp:positionH relativeFrom="column">
              <wp:posOffset>-180975</wp:posOffset>
            </wp:positionH>
            <wp:positionV relativeFrom="paragraph">
              <wp:posOffset>45720</wp:posOffset>
            </wp:positionV>
            <wp:extent cx="2133600" cy="846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opportunities logo - OFFICIA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r="2532"/>
                    <a:stretch/>
                  </pic:blipFill>
                  <pic:spPr bwMode="auto">
                    <a:xfrm>
                      <a:off x="0" y="0"/>
                      <a:ext cx="2133600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FED6F" wp14:editId="7E048D11">
                <wp:simplePos x="0" y="0"/>
                <wp:positionH relativeFrom="column">
                  <wp:posOffset>-238125</wp:posOffset>
                </wp:positionH>
                <wp:positionV relativeFrom="paragraph">
                  <wp:posOffset>-73660</wp:posOffset>
                </wp:positionV>
                <wp:extent cx="9610725" cy="1066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10668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F9E" w:rsidRDefault="007D288D" w:rsidP="007D288D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B1956" w:rsidRPr="005C75E2">
                              <w:rPr>
                                <w:color w:val="002060"/>
                                <w:sz w:val="40"/>
                                <w:szCs w:val="40"/>
                              </w:rPr>
                              <w:t>Information Team</w:t>
                            </w:r>
                          </w:p>
                          <w:p w:rsidR="004D5860" w:rsidRPr="005C75E2" w:rsidRDefault="00BB1956" w:rsidP="005C75E2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C75E2">
                              <w:rPr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D5860" w:rsidRPr="005C75E2">
                              <w:rPr>
                                <w:color w:val="002060"/>
                                <w:sz w:val="40"/>
                                <w:szCs w:val="40"/>
                              </w:rPr>
                              <w:t>One Page Profile</w:t>
                            </w:r>
                          </w:p>
                          <w:p w:rsidR="004D5860" w:rsidRPr="004D5860" w:rsidRDefault="004D5860" w:rsidP="004D5860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style="position:absolute;left:0;text-align:left;margin-left:-18.75pt;margin-top:-5.8pt;width:756.7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610725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" adj="-11796480,,5400" path="m177804,l9610725,r,l9610725,888996v,98198,-79606,177804,-177804,177804l,1066800r,l,177804c,79606,79606,,177804,xe" fillcolor="white [3201]" strokecolor="#8064a2 [3207]" strokeweight="2pt">
                <v:stroke joinstyle="miter"/>
                <v:formulas/>
                <v:path arrowok="t" o:connecttype="custom" o:connectlocs="177804,0;9610725,0;9610725,0;9610725,888996;9432921,1066800;0,1066800;0,1066800;0,177804;177804,0" o:connectangles="0,0,0,0,0,0,0,0,0" textboxrect="0,0,9610725,1066800"/>
                <v:textbox>
                  <w:txbxContent>
                    <w:p w:rsidR="00096F9E" w:rsidRDefault="007D288D" w:rsidP="007D288D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BB1956" w:rsidRPr="005C75E2">
                        <w:rPr>
                          <w:color w:val="002060"/>
                          <w:sz w:val="40"/>
                          <w:szCs w:val="40"/>
                        </w:rPr>
                        <w:t>Information Team</w:t>
                      </w:r>
                    </w:p>
                    <w:p w:rsidR="004D5860" w:rsidRPr="005C75E2" w:rsidRDefault="00BB1956" w:rsidP="005C75E2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48"/>
                          <w:szCs w:val="48"/>
                        </w:rPr>
                      </w:pPr>
                      <w:r w:rsidRPr="005C75E2">
                        <w:rPr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4D5860" w:rsidRPr="005C75E2">
                        <w:rPr>
                          <w:color w:val="002060"/>
                          <w:sz w:val="40"/>
                          <w:szCs w:val="40"/>
                        </w:rPr>
                        <w:t>One Page Profile</w:t>
                      </w:r>
                    </w:p>
                    <w:p w:rsidR="004D5860" w:rsidRPr="004D5860" w:rsidRDefault="004D5860" w:rsidP="004D5860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0ECF" w:rsidRPr="007845FE" w:rsidRDefault="009A0ECF">
      <w:pPr>
        <w:rPr>
          <w:rFonts w:ascii="Segoe UI" w:hAnsi="Segoe UI" w:cs="Segoe UI"/>
        </w:rPr>
      </w:pPr>
    </w:p>
    <w:p w:rsidR="004D5860" w:rsidRPr="007845FE" w:rsidRDefault="00096F9E">
      <w:pPr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FA4CBE6" wp14:editId="402F00CF">
            <wp:simplePos x="0" y="0"/>
            <wp:positionH relativeFrom="column">
              <wp:posOffset>8092440</wp:posOffset>
            </wp:positionH>
            <wp:positionV relativeFrom="paragraph">
              <wp:posOffset>-535940</wp:posOffset>
            </wp:positionV>
            <wp:extent cx="1117600" cy="8382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F Lo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0A4B5C">
      <w:pPr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EDF43" wp14:editId="1507F3EB">
                <wp:simplePos x="0" y="0"/>
                <wp:positionH relativeFrom="column">
                  <wp:posOffset>4495165</wp:posOffset>
                </wp:positionH>
                <wp:positionV relativeFrom="paragraph">
                  <wp:posOffset>18415</wp:posOffset>
                </wp:positionV>
                <wp:extent cx="4829175" cy="43815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860" w:rsidRDefault="00A06CF6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06C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Pr="00A06C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s Involved?</w:t>
                            </w:r>
                          </w:p>
                          <w:p w:rsidR="00BB1956" w:rsidRDefault="00A06CF6" w:rsidP="00BB1956">
                            <w:pPr>
                              <w:spacing w:after="0"/>
                              <w:ind w:left="1418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Zoe Richards</w:t>
                            </w:r>
                            <w:r w:rsidR="00BB195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– Team Manager</w:t>
                            </w:r>
                          </w:p>
                          <w:p w:rsidR="00A06CF6" w:rsidRPr="007D288D" w:rsidRDefault="00BB1956" w:rsidP="00BB1956">
                            <w:pPr>
                              <w:spacing w:after="0"/>
                              <w:ind w:left="1418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Zoe oversees all of the work of the Training and Information team and ensures work is relevant and falls in line with project aims and current policy</w:t>
                            </w:r>
                            <w:r w:rsid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s well as promoting the project.</w:t>
                            </w:r>
                          </w:p>
                          <w:p w:rsidR="00D8665A" w:rsidRDefault="00D8665A" w:rsidP="00D8665A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A06CF6" w:rsidRDefault="00A06CF6" w:rsidP="00D8665A">
                            <w:pPr>
                              <w:spacing w:after="0"/>
                              <w:ind w:left="698" w:firstLine="72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Hannah Cox</w:t>
                            </w:r>
                            <w:r w:rsidR="00BB195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– Training Officer</w:t>
                            </w:r>
                          </w:p>
                          <w:p w:rsidR="00A06CF6" w:rsidRPr="007D288D" w:rsidRDefault="00A06CF6" w:rsidP="00A06CF6">
                            <w:pPr>
                              <w:ind w:left="1418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Hannah organises, develops and </w:t>
                            </w:r>
                            <w:r w:rsidR="005C75E2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delivers</w:t>
                            </w: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training courses for everyone involved in the project. Hannah also organises networking events, conferences and specialist </w:t>
                            </w:r>
                            <w:r w:rsidR="00BB1956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master classes</w:t>
                            </w: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06CF6" w:rsidRDefault="00EE52A5" w:rsidP="00D8665A">
                            <w:pPr>
                              <w:spacing w:after="0"/>
                              <w:ind w:left="698" w:firstLine="72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Laura Griffiths</w:t>
                            </w:r>
                            <w:r w:rsidR="00BB195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– Information Officer</w:t>
                            </w:r>
                          </w:p>
                          <w:p w:rsidR="00A06CF6" w:rsidRPr="007D288D" w:rsidRDefault="00A06CF6" w:rsidP="00A06CF6">
                            <w:pPr>
                              <w:ind w:left="1418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Laura </w:t>
                            </w:r>
                            <w:r w:rsidR="00BB1956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disseminates i</w:t>
                            </w:r>
                            <w:r w:rsidR="00D8665A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nformation about the project</w:t>
                            </w:r>
                            <w:r w:rsidR="00096F9E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665A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to project participants, professionals and the wider professional community </w:t>
                            </w:r>
                            <w:r w:rsidR="005C75E2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via the</w:t>
                            </w:r>
                            <w:r w:rsidR="00D8665A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newsletter</w:t>
                            </w:r>
                            <w:r w:rsidR="005C75E2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8665A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information materials</w:t>
                            </w:r>
                            <w:r w:rsidR="005C75E2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="00D8665A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project website and social media.</w:t>
                            </w:r>
                            <w:r w:rsidR="00096F9E" w:rsidRPr="007D288D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6CF6" w:rsidRDefault="00A06C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3.95pt;margin-top:1.45pt;width:380.25pt;height:3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" fillcolor="white [3201]" strokecolor="#00b0f0" strokeweight="2.25pt">
                <v:textbox>
                  <w:txbxContent>
                    <w:p w:rsidR="004D5860" w:rsidRDefault="00A06CF6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06CF6">
                        <w:rPr>
                          <w:b/>
                          <w:color w:val="002060"/>
                          <w:sz w:val="28"/>
                          <w:szCs w:val="28"/>
                        </w:rPr>
                        <w:t>Who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i</w:t>
                      </w:r>
                      <w:r w:rsidRPr="00A06CF6">
                        <w:rPr>
                          <w:b/>
                          <w:color w:val="002060"/>
                          <w:sz w:val="28"/>
                          <w:szCs w:val="28"/>
                        </w:rPr>
                        <w:t>s Involved?</w:t>
                      </w:r>
                    </w:p>
                    <w:p w:rsidR="00BB1956" w:rsidRDefault="00A06CF6" w:rsidP="00BB1956">
                      <w:pPr>
                        <w:spacing w:after="0"/>
                        <w:ind w:left="1418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Zoe Richards</w:t>
                      </w:r>
                      <w:r w:rsidR="00BB1956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– Team Manager</w:t>
                      </w:r>
                    </w:p>
                    <w:p w:rsidR="00A06CF6" w:rsidRPr="007D288D" w:rsidRDefault="00BB1956" w:rsidP="00BB1956">
                      <w:pPr>
                        <w:spacing w:after="0"/>
                        <w:ind w:left="1418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>Zoe oversees all of the work of the Training and Information team and ensures work is relevant and falls in line with project aims and current policy</w:t>
                      </w:r>
                      <w:r w:rsidR="007D288D">
                        <w:rPr>
                          <w:color w:val="002060"/>
                          <w:sz w:val="24"/>
                          <w:szCs w:val="24"/>
                        </w:rPr>
                        <w:t>,</w:t>
                      </w: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a</w:t>
                      </w:r>
                      <w:r w:rsidR="007D288D">
                        <w:rPr>
                          <w:color w:val="002060"/>
                          <w:sz w:val="24"/>
                          <w:szCs w:val="24"/>
                        </w:rPr>
                        <w:t>s well as promoting the project.</w:t>
                      </w:r>
                    </w:p>
                    <w:p w:rsidR="00D8665A" w:rsidRDefault="00D8665A" w:rsidP="00D8665A">
                      <w:pPr>
                        <w:spacing w:after="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A06CF6" w:rsidRDefault="00A06CF6" w:rsidP="00D8665A">
                      <w:pPr>
                        <w:spacing w:after="0"/>
                        <w:ind w:left="698" w:firstLine="72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Hannah Cox</w:t>
                      </w:r>
                      <w:r w:rsidR="00BB1956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– Training Officer</w:t>
                      </w:r>
                    </w:p>
                    <w:p w:rsidR="00A06CF6" w:rsidRPr="007D288D" w:rsidRDefault="00A06CF6" w:rsidP="00A06CF6">
                      <w:pPr>
                        <w:ind w:left="1418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Hannah organises, develops and </w:t>
                      </w:r>
                      <w:r w:rsidR="005C75E2" w:rsidRPr="007D288D">
                        <w:rPr>
                          <w:color w:val="002060"/>
                          <w:sz w:val="24"/>
                          <w:szCs w:val="24"/>
                        </w:rPr>
                        <w:t>delivers</w:t>
                      </w: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training courses for everyone involved in the project. Hannah also organises networking events, conferences and specialist </w:t>
                      </w:r>
                      <w:r w:rsidR="00BB1956" w:rsidRPr="007D288D">
                        <w:rPr>
                          <w:color w:val="002060"/>
                          <w:sz w:val="24"/>
                          <w:szCs w:val="24"/>
                        </w:rPr>
                        <w:t>master classes</w:t>
                      </w: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:rsidR="00A06CF6" w:rsidRDefault="00EE52A5" w:rsidP="00D8665A">
                      <w:pPr>
                        <w:spacing w:after="0"/>
                        <w:ind w:left="698" w:firstLine="72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Laura Griffiths</w:t>
                      </w:r>
                      <w:r w:rsidR="00BB1956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– Information Officer</w:t>
                      </w:r>
                    </w:p>
                    <w:p w:rsidR="00A06CF6" w:rsidRPr="007D288D" w:rsidRDefault="00A06CF6" w:rsidP="00A06CF6">
                      <w:pPr>
                        <w:ind w:left="1418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Laura </w:t>
                      </w:r>
                      <w:r w:rsidR="00BB1956" w:rsidRPr="007D288D">
                        <w:rPr>
                          <w:color w:val="002060"/>
                          <w:sz w:val="24"/>
                          <w:szCs w:val="24"/>
                        </w:rPr>
                        <w:t>disseminates i</w:t>
                      </w:r>
                      <w:r w:rsidR="00D8665A" w:rsidRPr="007D288D">
                        <w:rPr>
                          <w:color w:val="002060"/>
                          <w:sz w:val="24"/>
                          <w:szCs w:val="24"/>
                        </w:rPr>
                        <w:t>nformation about the project</w:t>
                      </w:r>
                      <w:r w:rsidR="00096F9E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D8665A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to project participants, professionals and the wider professional community </w:t>
                      </w:r>
                      <w:r w:rsidR="005C75E2" w:rsidRPr="007D288D">
                        <w:rPr>
                          <w:color w:val="002060"/>
                          <w:sz w:val="24"/>
                          <w:szCs w:val="24"/>
                        </w:rPr>
                        <w:t>via the</w:t>
                      </w:r>
                      <w:r w:rsidR="00D8665A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newsletter</w:t>
                      </w:r>
                      <w:r w:rsidR="005C75E2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r w:rsidR="00D8665A" w:rsidRPr="007D288D">
                        <w:rPr>
                          <w:color w:val="002060"/>
                          <w:sz w:val="24"/>
                          <w:szCs w:val="24"/>
                        </w:rPr>
                        <w:t>information materials</w:t>
                      </w:r>
                      <w:r w:rsidR="005C75E2" w:rsidRPr="007D288D">
                        <w:rPr>
                          <w:color w:val="002060"/>
                          <w:sz w:val="24"/>
                          <w:szCs w:val="24"/>
                        </w:rPr>
                        <w:t>,</w:t>
                      </w:r>
                      <w:r w:rsidR="00D8665A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project website and social media.</w:t>
                      </w:r>
                      <w:r w:rsidR="00096F9E" w:rsidRPr="007D288D"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6CF6" w:rsidRDefault="00A06CF6"/>
                  </w:txbxContent>
                </v:textbox>
              </v:shape>
            </w:pict>
          </mc:Fallback>
        </mc:AlternateContent>
      </w:r>
      <w:r w:rsidR="00096F9E" w:rsidRPr="007845FE">
        <w:rPr>
          <w:rFonts w:ascii="Segoe UI" w:hAnsi="Segoe UI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54B65" wp14:editId="4ACA5767">
                <wp:simplePos x="0" y="0"/>
                <wp:positionH relativeFrom="column">
                  <wp:posOffset>-238124</wp:posOffset>
                </wp:positionH>
                <wp:positionV relativeFrom="paragraph">
                  <wp:posOffset>18415</wp:posOffset>
                </wp:positionV>
                <wp:extent cx="4533900" cy="54387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860" w:rsidRPr="00A06CF6" w:rsidRDefault="004D586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06C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What Learning Disability</w:t>
                            </w:r>
                            <w:r w:rsidR="00A06C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Wales </w:t>
                            </w:r>
                            <w:r w:rsidRPr="00A06C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does for the Re</w:t>
                            </w:r>
                            <w:r w:rsidR="00D8665A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al Opportunities Project</w:t>
                            </w:r>
                            <w:proofErr w:type="gramStart"/>
                            <w:r w:rsidR="00D8665A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  <w:p w:rsidR="00A06CF6" w:rsidRDefault="00A06CF6" w:rsidP="00A06CF6">
                            <w:pPr>
                              <w:shd w:val="clear" w:color="auto" w:fill="FFFFFF"/>
                              <w:spacing w:after="324" w:line="240" w:lineRule="auto"/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Learning Disability Wales</w:t>
                            </w:r>
                            <w:r w:rsidR="00D8665A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(LDW)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has been contracted by the project to provide an information and training service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860" w:rsidRPr="00A06CF6" w:rsidRDefault="00D8665A" w:rsidP="00A06CF6">
                            <w:pPr>
                              <w:shd w:val="clear" w:color="auto" w:fill="FFFFFF"/>
                              <w:spacing w:after="324" w:line="240" w:lineRule="auto"/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LDW 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provides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information 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about the project 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and training to the project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staff, 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participants, families of participants and 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carers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,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and to the wider staff group who will be involved in the young people’s transition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860" w:rsidRPr="00A06CF6" w:rsidRDefault="004D5860" w:rsidP="00A06CF6">
                            <w:pPr>
                              <w:shd w:val="clear" w:color="auto" w:fill="FFFFFF"/>
                              <w:spacing w:after="324" w:line="240" w:lineRule="auto"/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We offer a wide range of training including </w:t>
                            </w:r>
                            <w:r w:rsidR="00D8665A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in-depth person centred planning, intro</w:t>
                            </w:r>
                            <w:r w:rsidR="00D8665A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duction</w:t>
                            </w:r>
                            <w:r w:rsidR="00D8665A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to person centred planning, master classes, networking se</w:t>
                            </w:r>
                            <w:r w:rsidR="00D8665A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minars, project briefings and project inductions.</w:t>
                            </w:r>
                          </w:p>
                          <w:p w:rsidR="005C75E2" w:rsidRDefault="00D8665A" w:rsidP="00A06CF6">
                            <w:pPr>
                              <w:shd w:val="clear" w:color="auto" w:fill="FFFFFF"/>
                              <w:spacing w:after="324" w:line="240" w:lineRule="auto"/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The team will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keep those involved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with the project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up to date with legislation, good practice examples, evaluation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and research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and project</w:t>
                            </w:r>
                            <w:r w:rsidR="004D5860" w:rsidRPr="00A06CF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stories through newsletters, updates</w:t>
                            </w:r>
                            <w:r w:rsidR="00BB1956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, social media and the project website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, annual conferences and the project toolkit. </w:t>
                            </w:r>
                          </w:p>
                          <w:p w:rsidR="004D5860" w:rsidRPr="00D8665A" w:rsidRDefault="00D8665A" w:rsidP="00A06CF6">
                            <w:pPr>
                              <w:shd w:val="clear" w:color="auto" w:fill="FFFFFF"/>
                              <w:spacing w:after="324" w:line="240" w:lineRule="auto"/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The team will also aim to disseminate information and good practice from the project as widely as possible 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by attending and representing the project at conference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and events, 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and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developing, promoting and sharing 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a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 xml:space="preserve">Real Opportunities </w:t>
                            </w:r>
                            <w:r w:rsidR="005C75E2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toolkit</w:t>
                            </w:r>
                            <w:r w:rsidR="007D288D">
                              <w:rPr>
                                <w:rFonts w:ascii="Calibri" w:hAnsi="Calibri" w:cs="Calibri"/>
                                <w:color w:val="1F497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860" w:rsidRDefault="004D5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18.75pt;margin-top:1.45pt;width:357pt;height:4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" fillcolor="white [3201]" strokecolor="#ffc000" strokeweight="2.25pt">
                <v:textbox>
                  <w:txbxContent>
                    <w:p w:rsidR="004D5860" w:rsidRPr="00A06CF6" w:rsidRDefault="004D5860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06CF6">
                        <w:rPr>
                          <w:b/>
                          <w:color w:val="002060"/>
                          <w:sz w:val="28"/>
                          <w:szCs w:val="28"/>
                        </w:rPr>
                        <w:t>What Learning Disability</w:t>
                      </w:r>
                      <w:r w:rsidR="00A06CF6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Wales </w:t>
                      </w:r>
                      <w:r w:rsidRPr="00A06CF6">
                        <w:rPr>
                          <w:b/>
                          <w:color w:val="002060"/>
                          <w:sz w:val="28"/>
                          <w:szCs w:val="28"/>
                        </w:rPr>
                        <w:t>does for the Re</w:t>
                      </w:r>
                      <w:r w:rsidR="00D8665A">
                        <w:rPr>
                          <w:b/>
                          <w:color w:val="002060"/>
                          <w:sz w:val="28"/>
                          <w:szCs w:val="28"/>
                        </w:rPr>
                        <w:t>al Opportunities Project</w:t>
                      </w:r>
                      <w:proofErr w:type="gramStart"/>
                      <w:r w:rsidR="00D8665A">
                        <w:rPr>
                          <w:b/>
                          <w:color w:val="002060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  <w:p w:rsidR="00A06CF6" w:rsidRDefault="00A06CF6" w:rsidP="00A06CF6">
                      <w:pPr>
                        <w:shd w:val="clear" w:color="auto" w:fill="FFFFFF"/>
                        <w:spacing w:after="324" w:line="240" w:lineRule="auto"/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Learning Disability Wales</w:t>
                      </w:r>
                      <w:r w:rsidR="00D8665A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(LDW)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has been contracted by the project to provide an information and training service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.</w:t>
                      </w:r>
                    </w:p>
                    <w:p w:rsidR="004D5860" w:rsidRPr="00A06CF6" w:rsidRDefault="00D8665A" w:rsidP="00A06CF6">
                      <w:pPr>
                        <w:shd w:val="clear" w:color="auto" w:fill="FFFFFF"/>
                        <w:spacing w:after="324" w:line="240" w:lineRule="auto"/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LDW 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provides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information 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about the project 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and training to the project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staff, 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participants, families of participants and 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carers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,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and to the wider staff group who will be involved in the young people’s transition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.</w:t>
                      </w:r>
                    </w:p>
                    <w:p w:rsidR="004D5860" w:rsidRPr="00A06CF6" w:rsidRDefault="004D5860" w:rsidP="00A06CF6">
                      <w:pPr>
                        <w:shd w:val="clear" w:color="auto" w:fill="FFFFFF"/>
                        <w:spacing w:after="324" w:line="240" w:lineRule="auto"/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</w:pPr>
                      <w:r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We offer a wide range of training including </w:t>
                      </w:r>
                      <w:r w:rsidR="00D8665A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in-depth person centred planning, intro</w:t>
                      </w:r>
                      <w:r w:rsidR="00D8665A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duction</w:t>
                      </w:r>
                      <w:r w:rsidR="00D8665A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to person centred planning, master classes, networking se</w:t>
                      </w:r>
                      <w:r w:rsidR="00D8665A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minars, project briefings and project inductions.</w:t>
                      </w:r>
                    </w:p>
                    <w:p w:rsidR="005C75E2" w:rsidRDefault="00D8665A" w:rsidP="00A06CF6">
                      <w:pPr>
                        <w:shd w:val="clear" w:color="auto" w:fill="FFFFFF"/>
                        <w:spacing w:after="324" w:line="240" w:lineRule="auto"/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The team will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keep those involved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with the project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up to date with legislation, good practice examples, evaluation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and research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and project</w:t>
                      </w:r>
                      <w:r w:rsidR="004D5860" w:rsidRPr="00A06CF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stories through newsletters, updates</w:t>
                      </w:r>
                      <w:r w:rsidR="00BB1956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, social media and the project website</w:t>
                      </w: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, annual conferences and the project toolkit. </w:t>
                      </w:r>
                    </w:p>
                    <w:p w:rsidR="004D5860" w:rsidRPr="00D8665A" w:rsidRDefault="00D8665A" w:rsidP="00A06CF6">
                      <w:pPr>
                        <w:shd w:val="clear" w:color="auto" w:fill="FFFFFF"/>
                        <w:spacing w:after="324" w:line="240" w:lineRule="auto"/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The team will also aim to disseminate information and good practice from the project as widely as possible 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by attending and representing the project at conference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and events, 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and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developing, promoting and sharing 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a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 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 xml:space="preserve">Real Opportunities </w:t>
                      </w:r>
                      <w:r w:rsidR="005C75E2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toolkit</w:t>
                      </w:r>
                      <w:r w:rsidR="007D288D">
                        <w:rPr>
                          <w:rFonts w:ascii="Calibri" w:hAnsi="Calibri" w:cs="Calibri"/>
                          <w:color w:val="1F497D"/>
                          <w:sz w:val="24"/>
                          <w:szCs w:val="24"/>
                        </w:rPr>
                        <w:t>.</w:t>
                      </w:r>
                    </w:p>
                    <w:p w:rsidR="004D5860" w:rsidRDefault="004D5860"/>
                  </w:txbxContent>
                </v:textbox>
              </v:shape>
            </w:pict>
          </mc:Fallback>
        </mc:AlternateContent>
      </w:r>
    </w:p>
    <w:p w:rsidR="004D5860" w:rsidRPr="007845FE" w:rsidRDefault="00A06CF6" w:rsidP="005C75E2">
      <w:pPr>
        <w:tabs>
          <w:tab w:val="left" w:pos="7860"/>
          <w:tab w:val="left" w:pos="7890"/>
        </w:tabs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87F20B" wp14:editId="2D5D71DB">
            <wp:simplePos x="0" y="0"/>
            <wp:positionH relativeFrom="column">
              <wp:posOffset>4618857</wp:posOffset>
            </wp:positionH>
            <wp:positionV relativeFrom="paragraph">
              <wp:posOffset>147320</wp:posOffset>
            </wp:positionV>
            <wp:extent cx="673100" cy="1113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5E2" w:rsidRPr="007845FE">
        <w:rPr>
          <w:rFonts w:ascii="Segoe UI" w:hAnsi="Segoe UI" w:cs="Segoe UI"/>
        </w:rPr>
        <w:tab/>
      </w:r>
      <w:r w:rsidR="005C75E2" w:rsidRPr="007845FE">
        <w:rPr>
          <w:rFonts w:ascii="Segoe UI" w:hAnsi="Segoe UI" w:cs="Segoe UI"/>
        </w:rPr>
        <w:tab/>
      </w: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D8665A">
      <w:pPr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4E59A93" wp14:editId="2767E633">
            <wp:simplePos x="0" y="0"/>
            <wp:positionH relativeFrom="column">
              <wp:posOffset>4625207</wp:posOffset>
            </wp:positionH>
            <wp:positionV relativeFrom="paragraph">
              <wp:posOffset>167005</wp:posOffset>
            </wp:positionV>
            <wp:extent cx="720090" cy="1114425"/>
            <wp:effectExtent l="0" t="0" r="381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a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t="15960" r="19451" b="18707"/>
                    <a:stretch/>
                  </pic:blipFill>
                  <pic:spPr bwMode="auto">
                    <a:xfrm>
                      <a:off x="0" y="0"/>
                      <a:ext cx="72009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4D5860">
      <w:pPr>
        <w:rPr>
          <w:rFonts w:ascii="Segoe UI" w:hAnsi="Segoe UI" w:cs="Segoe UI"/>
        </w:rPr>
      </w:pPr>
    </w:p>
    <w:p w:rsidR="004D5860" w:rsidRPr="007845FE" w:rsidRDefault="005C75E2">
      <w:pPr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7F7027A" wp14:editId="3A26D4E4">
            <wp:simplePos x="0" y="0"/>
            <wp:positionH relativeFrom="column">
              <wp:posOffset>4629652</wp:posOffset>
            </wp:positionH>
            <wp:positionV relativeFrom="paragraph">
              <wp:posOffset>236855</wp:posOffset>
            </wp:positionV>
            <wp:extent cx="748030" cy="1112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r="6666"/>
                    <a:stretch/>
                  </pic:blipFill>
                  <pic:spPr bwMode="auto">
                    <a:xfrm>
                      <a:off x="0" y="0"/>
                      <a:ext cx="74803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860" w:rsidRPr="007845FE" w:rsidRDefault="000A4B5C">
      <w:pPr>
        <w:rPr>
          <w:rFonts w:ascii="Segoe UI" w:hAnsi="Segoe UI" w:cs="Segoe UI"/>
        </w:rPr>
      </w:pPr>
      <w:r w:rsidRPr="007845FE">
        <w:rPr>
          <w:rFonts w:ascii="Segoe UI" w:hAnsi="Segoe UI" w:cs="Segoe UI"/>
          <w:noProof/>
          <w:lang w:eastAsia="en-GB"/>
        </w:rPr>
        <w:drawing>
          <wp:anchor distT="0" distB="0" distL="114300" distR="114300" simplePos="0" relativeHeight="251659263" behindDoc="0" locked="0" layoutInCell="1" allowOverlap="1" wp14:anchorId="7EC20F1C" wp14:editId="75CA8EAB">
            <wp:simplePos x="0" y="0"/>
            <wp:positionH relativeFrom="column">
              <wp:posOffset>6059805</wp:posOffset>
            </wp:positionH>
            <wp:positionV relativeFrom="paragraph">
              <wp:posOffset>1285875</wp:posOffset>
            </wp:positionV>
            <wp:extent cx="1579245" cy="988695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arning Disability Wale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FE">
        <w:rPr>
          <w:rFonts w:ascii="Segoe UI" w:hAnsi="Segoe UI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02CBB" wp14:editId="2B50F074">
                <wp:simplePos x="0" y="0"/>
                <wp:positionH relativeFrom="column">
                  <wp:posOffset>4495800</wp:posOffset>
                </wp:positionH>
                <wp:positionV relativeFrom="paragraph">
                  <wp:posOffset>1282700</wp:posOffset>
                </wp:positionV>
                <wp:extent cx="4829175" cy="10572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057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860" w:rsidRDefault="004D5860" w:rsidP="004D58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" o:spid="_x0000_s1030" style="position:absolute;margin-left:354pt;margin-top:101pt;width:380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" filled="f" strokecolor="red" strokeweight="2.25pt">
                <v:textbox>
                  <w:txbxContent>
                    <w:p w:rsidR="004D5860" w:rsidRDefault="004D5860" w:rsidP="004D586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5860" w:rsidRPr="007845FE">
        <w:rPr>
          <w:rFonts w:ascii="Segoe UI" w:hAnsi="Segoe UI" w:cs="Segoe UI"/>
        </w:rPr>
        <w:br w:type="page"/>
      </w:r>
    </w:p>
    <w:p w:rsidR="007D288D" w:rsidRPr="007845FE" w:rsidRDefault="007D288D">
      <w:pPr>
        <w:rPr>
          <w:rFonts w:ascii="Segoe UI" w:hAnsi="Segoe UI" w:cs="Segoe UI"/>
        </w:rPr>
        <w:sectPr w:rsidR="007D288D" w:rsidRPr="007845FE" w:rsidSect="007D288D">
          <w:footerReference w:type="default" r:id="rId26"/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:rsidR="00C17F57" w:rsidRPr="007845FE" w:rsidRDefault="00550385">
      <w:pPr>
        <w:rPr>
          <w:rFonts w:ascii="Segoe UI" w:hAnsi="Segoe UI" w:cs="Segoe UI"/>
          <w:b/>
          <w:sz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568FB" wp14:editId="45395307">
                <wp:simplePos x="0" y="0"/>
                <wp:positionH relativeFrom="column">
                  <wp:posOffset>-76200</wp:posOffset>
                </wp:positionH>
                <wp:positionV relativeFrom="paragraph">
                  <wp:posOffset>323850</wp:posOffset>
                </wp:positionV>
                <wp:extent cx="6276975" cy="0"/>
                <wp:effectExtent l="0" t="0" r="952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CD995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5.5pt" to="488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" strokecolor="#cd995e" strokeweight="1pt"/>
            </w:pict>
          </mc:Fallback>
        </mc:AlternateContent>
      </w:r>
      <w:proofErr w:type="gramStart"/>
      <w:r w:rsidR="007D288D" w:rsidRPr="007845FE">
        <w:rPr>
          <w:rFonts w:ascii="Segoe UI" w:hAnsi="Segoe UI" w:cs="Segoe UI"/>
          <w:b/>
          <w:sz w:val="28"/>
        </w:rPr>
        <w:t>Your</w:t>
      </w:r>
      <w:proofErr w:type="gramEnd"/>
      <w:r w:rsidR="007D288D" w:rsidRPr="007845FE">
        <w:rPr>
          <w:rFonts w:ascii="Segoe UI" w:hAnsi="Segoe UI" w:cs="Segoe UI"/>
          <w:b/>
          <w:sz w:val="28"/>
        </w:rPr>
        <w:t xml:space="preserve"> Placement</w:t>
      </w:r>
    </w:p>
    <w:p w:rsidR="00550385" w:rsidRPr="007845FE" w:rsidRDefault="00550385">
      <w:pPr>
        <w:rPr>
          <w:rFonts w:ascii="Segoe UI" w:hAnsi="Segoe UI" w:cs="Segoe UI"/>
          <w:sz w:val="24"/>
        </w:rPr>
      </w:pPr>
    </w:p>
    <w:p w:rsidR="00550385" w:rsidRPr="007845FE" w:rsidRDefault="00550385">
      <w:pPr>
        <w:rPr>
          <w:rFonts w:ascii="Segoe UI" w:hAnsi="Segoe UI" w:cs="Segoe UI"/>
          <w:sz w:val="24"/>
        </w:rPr>
      </w:pPr>
      <w:r w:rsidRPr="007845FE">
        <w:rPr>
          <w:rFonts w:ascii="Segoe UI" w:hAnsi="Segoe UI" w:cs="Segoe UI"/>
          <w:sz w:val="24"/>
        </w:rPr>
        <w:t>Your line manager will discuss this with you.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037"/>
      </w:tblGrid>
      <w:tr w:rsidR="00416D35" w:rsidRPr="007845FE" w:rsidTr="00550385">
        <w:tc>
          <w:tcPr>
            <w:tcW w:w="3794" w:type="dxa"/>
            <w:tcBorders>
              <w:bottom w:val="single" w:sz="4" w:space="0" w:color="auto"/>
            </w:tcBorders>
          </w:tcPr>
          <w:p w:rsidR="00416D35" w:rsidRPr="007845FE" w:rsidRDefault="005257C7" w:rsidP="005C0647">
            <w:pPr>
              <w:spacing w:before="240"/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</w:rPr>
              <w:t>Manager:</w:t>
            </w:r>
          </w:p>
        </w:tc>
        <w:tc>
          <w:tcPr>
            <w:tcW w:w="6037" w:type="dxa"/>
            <w:tcBorders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5257C7" w:rsidP="005C0647">
            <w:pPr>
              <w:spacing w:before="240"/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</w:rPr>
              <w:t>Your Line Manager:</w:t>
            </w: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5257C7" w:rsidRPr="007845FE" w:rsidRDefault="005257C7" w:rsidP="005C0647">
            <w:pPr>
              <w:spacing w:before="240"/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</w:rPr>
              <w:t>Jobs you are interested in carrying out:</w:t>
            </w: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  <w:b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  <w:b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  <w:b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5257C7" w:rsidP="005C0647">
            <w:pPr>
              <w:spacing w:before="240"/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</w:rPr>
              <w:t>Goals for the placement</w:t>
            </w:r>
            <w:r w:rsidR="005C0647" w:rsidRPr="007845FE">
              <w:rPr>
                <w:rFonts w:ascii="Segoe UI" w:hAnsi="Segoe UI" w:cs="Segoe UI"/>
                <w:b/>
              </w:rPr>
              <w:t>:</w:t>
            </w: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5C0647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5C0647" w:rsidRPr="007845FE" w:rsidRDefault="005C0647" w:rsidP="005C0647">
            <w:pPr>
              <w:spacing w:before="240"/>
              <w:rPr>
                <w:rFonts w:ascii="Segoe UI" w:hAnsi="Segoe UI" w:cs="Segoe UI"/>
                <w:b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5C0647" w:rsidRPr="007845FE" w:rsidRDefault="005C0647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5C0647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5C0647" w:rsidRPr="007845FE" w:rsidRDefault="005C0647" w:rsidP="005C0647">
            <w:pPr>
              <w:spacing w:before="240"/>
              <w:rPr>
                <w:rFonts w:ascii="Segoe UI" w:hAnsi="Segoe UI" w:cs="Segoe UI"/>
                <w:b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5C0647" w:rsidRPr="007845FE" w:rsidRDefault="005C0647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416D35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5257C7" w:rsidP="005C0647">
            <w:pPr>
              <w:spacing w:before="240"/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</w:rPr>
              <w:t>Your tasks</w:t>
            </w:r>
            <w:r w:rsidR="005C0647" w:rsidRPr="007845FE">
              <w:rPr>
                <w:rFonts w:ascii="Segoe UI" w:hAnsi="Segoe UI" w:cs="Segoe UI"/>
                <w:b/>
              </w:rPr>
              <w:t>:</w:t>
            </w: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416D35" w:rsidRPr="007845FE" w:rsidRDefault="00416D35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0518F3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518F3" w:rsidRPr="007845FE" w:rsidRDefault="000518F3" w:rsidP="005C0647">
            <w:pPr>
              <w:spacing w:before="240"/>
              <w:rPr>
                <w:rFonts w:ascii="Segoe UI" w:hAnsi="Segoe UI" w:cs="Segoe UI"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0518F3" w:rsidRPr="007845FE" w:rsidRDefault="000518F3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  <w:tr w:rsidR="000518F3" w:rsidRPr="007845FE" w:rsidTr="00550385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518F3" w:rsidRPr="007845FE" w:rsidRDefault="000518F3" w:rsidP="005C0647">
            <w:pPr>
              <w:spacing w:before="240"/>
              <w:rPr>
                <w:rFonts w:ascii="Segoe UI" w:hAnsi="Segoe UI" w:cs="Segoe UI"/>
              </w:rPr>
            </w:pPr>
          </w:p>
        </w:tc>
        <w:tc>
          <w:tcPr>
            <w:tcW w:w="6037" w:type="dxa"/>
            <w:tcBorders>
              <w:top w:val="single" w:sz="4" w:space="0" w:color="auto"/>
              <w:bottom w:val="single" w:sz="4" w:space="0" w:color="auto"/>
            </w:tcBorders>
          </w:tcPr>
          <w:p w:rsidR="000518F3" w:rsidRPr="007845FE" w:rsidRDefault="000518F3" w:rsidP="005C0647">
            <w:pPr>
              <w:spacing w:before="240"/>
              <w:rPr>
                <w:rFonts w:ascii="Segoe UI" w:hAnsi="Segoe UI" w:cs="Segoe UI"/>
              </w:rPr>
            </w:pPr>
          </w:p>
        </w:tc>
      </w:tr>
    </w:tbl>
    <w:p w:rsidR="00416D35" w:rsidRPr="007845FE" w:rsidRDefault="00416D35">
      <w:pPr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1"/>
      </w:tblGrid>
      <w:tr w:rsidR="00550385" w:rsidRPr="007845FE" w:rsidTr="00550385">
        <w:tc>
          <w:tcPr>
            <w:tcW w:w="9831" w:type="dxa"/>
          </w:tcPr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  <w:r w:rsidRPr="007845FE">
              <w:rPr>
                <w:rFonts w:ascii="Segoe UI" w:hAnsi="Segoe UI" w:cs="Segoe UI"/>
                <w:b/>
                <w:sz w:val="24"/>
              </w:rPr>
              <w:t>Notes:</w:t>
            </w:r>
          </w:p>
        </w:tc>
      </w:tr>
      <w:tr w:rsidR="00550385" w:rsidRPr="007845FE" w:rsidTr="00550385">
        <w:tc>
          <w:tcPr>
            <w:tcW w:w="9831" w:type="dxa"/>
          </w:tcPr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  <w:p w:rsidR="00550385" w:rsidRPr="007845FE" w:rsidRDefault="00550385">
            <w:pPr>
              <w:rPr>
                <w:rFonts w:ascii="Segoe UI" w:hAnsi="Segoe UI" w:cs="Segoe UI"/>
                <w:b/>
              </w:rPr>
            </w:pPr>
          </w:p>
        </w:tc>
      </w:tr>
    </w:tbl>
    <w:p w:rsidR="00D118DC" w:rsidRPr="007845FE" w:rsidRDefault="00003830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31852" wp14:editId="1A38E765">
                <wp:simplePos x="0" y="0"/>
                <wp:positionH relativeFrom="column">
                  <wp:posOffset>-457200</wp:posOffset>
                </wp:positionH>
                <wp:positionV relativeFrom="paragraph">
                  <wp:posOffset>268014</wp:posOffset>
                </wp:positionV>
                <wp:extent cx="6637283" cy="0"/>
                <wp:effectExtent l="0" t="0" r="114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728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CD995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21.1pt" to="486.6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" strokecolor="#cd995e" strokeweight="1pt"/>
            </w:pict>
          </mc:Fallback>
        </mc:AlternateContent>
      </w:r>
      <w:r w:rsidR="00D118DC" w:rsidRPr="007845FE">
        <w:rPr>
          <w:rFonts w:ascii="Segoe UI" w:hAnsi="Segoe UI" w:cs="Segoe UI"/>
          <w:b/>
          <w:color w:val="404040" w:themeColor="text1" w:themeTint="BF"/>
          <w:sz w:val="28"/>
        </w:rPr>
        <w:t>Work Timetable</w:t>
      </w:r>
    </w:p>
    <w:p w:rsidR="00D118DC" w:rsidRPr="007845FE" w:rsidRDefault="00D118DC">
      <w:pPr>
        <w:rPr>
          <w:rFonts w:ascii="Segoe UI" w:hAnsi="Segoe UI" w:cs="Segoe UI"/>
          <w:b/>
          <w:color w:val="404040" w:themeColor="text1" w:themeTint="BF"/>
          <w:sz w:val="28"/>
        </w:rPr>
      </w:pPr>
    </w:p>
    <w:tbl>
      <w:tblPr>
        <w:tblStyle w:val="TableGrid"/>
        <w:tblW w:w="10488" w:type="dxa"/>
        <w:tblInd w:w="-601" w:type="dxa"/>
        <w:tblLook w:val="04A0" w:firstRow="1" w:lastRow="0" w:firstColumn="1" w:lastColumn="0" w:noHBand="0" w:noVBand="1"/>
      </w:tblPr>
      <w:tblGrid>
        <w:gridCol w:w="1418"/>
        <w:gridCol w:w="1814"/>
        <w:gridCol w:w="1814"/>
        <w:gridCol w:w="1814"/>
        <w:gridCol w:w="1814"/>
        <w:gridCol w:w="1814"/>
      </w:tblGrid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Week 1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Monday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Tuesday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Wednesday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Thursday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Friday</w:t>
            </w: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AM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PM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Week 2</w:t>
            </w:r>
          </w:p>
        </w:tc>
        <w:tc>
          <w:tcPr>
            <w:tcW w:w="1814" w:type="dxa"/>
          </w:tcPr>
          <w:p w:rsidR="00D118DC" w:rsidRPr="007845FE" w:rsidRDefault="00D118DC" w:rsidP="00932A2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Monday</w:t>
            </w:r>
          </w:p>
        </w:tc>
        <w:tc>
          <w:tcPr>
            <w:tcW w:w="1814" w:type="dxa"/>
          </w:tcPr>
          <w:p w:rsidR="00D118DC" w:rsidRPr="007845FE" w:rsidRDefault="00D118DC" w:rsidP="00932A2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Tuesday</w:t>
            </w:r>
          </w:p>
        </w:tc>
        <w:tc>
          <w:tcPr>
            <w:tcW w:w="1814" w:type="dxa"/>
          </w:tcPr>
          <w:p w:rsidR="00D118DC" w:rsidRPr="007845FE" w:rsidRDefault="00D118DC" w:rsidP="00932A2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Wednesday</w:t>
            </w:r>
          </w:p>
        </w:tc>
        <w:tc>
          <w:tcPr>
            <w:tcW w:w="1814" w:type="dxa"/>
          </w:tcPr>
          <w:p w:rsidR="00D118DC" w:rsidRPr="007845FE" w:rsidRDefault="00D118DC" w:rsidP="00932A2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Thursday</w:t>
            </w:r>
          </w:p>
        </w:tc>
        <w:tc>
          <w:tcPr>
            <w:tcW w:w="1814" w:type="dxa"/>
          </w:tcPr>
          <w:p w:rsidR="00D118DC" w:rsidRPr="007845FE" w:rsidRDefault="00D118DC" w:rsidP="00932A2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Friday</w:t>
            </w: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AM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PM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Week 3</w:t>
            </w:r>
          </w:p>
        </w:tc>
        <w:tc>
          <w:tcPr>
            <w:tcW w:w="1814" w:type="dxa"/>
          </w:tcPr>
          <w:p w:rsidR="00D118DC" w:rsidRPr="007845FE" w:rsidRDefault="00D118DC" w:rsidP="000B1281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Monday</w:t>
            </w:r>
          </w:p>
        </w:tc>
        <w:tc>
          <w:tcPr>
            <w:tcW w:w="1814" w:type="dxa"/>
          </w:tcPr>
          <w:p w:rsidR="00D118DC" w:rsidRPr="007845FE" w:rsidRDefault="00D118DC" w:rsidP="000B1281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Tuesday</w:t>
            </w:r>
          </w:p>
        </w:tc>
        <w:tc>
          <w:tcPr>
            <w:tcW w:w="1814" w:type="dxa"/>
          </w:tcPr>
          <w:p w:rsidR="00D118DC" w:rsidRPr="007845FE" w:rsidRDefault="00D118DC" w:rsidP="000B1281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Wednesday</w:t>
            </w:r>
          </w:p>
        </w:tc>
        <w:tc>
          <w:tcPr>
            <w:tcW w:w="1814" w:type="dxa"/>
          </w:tcPr>
          <w:p w:rsidR="00D118DC" w:rsidRPr="007845FE" w:rsidRDefault="00D118DC" w:rsidP="000B1281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Thursday</w:t>
            </w:r>
          </w:p>
        </w:tc>
        <w:tc>
          <w:tcPr>
            <w:tcW w:w="1814" w:type="dxa"/>
          </w:tcPr>
          <w:p w:rsidR="00D118DC" w:rsidRPr="007845FE" w:rsidRDefault="00D118DC" w:rsidP="000B1281">
            <w:pPr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Friday</w:t>
            </w: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AM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PM</w:t>
            </w: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Week 4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Monday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Tuesday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Wednesday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Thursday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Friday</w:t>
            </w: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AM</w:t>
            </w: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  <w:t>PM</w:t>
            </w: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  <w:szCs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Week 5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Monday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Tuesday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Wednesday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Thursday</w:t>
            </w:r>
          </w:p>
        </w:tc>
        <w:tc>
          <w:tcPr>
            <w:tcW w:w="1814" w:type="dxa"/>
          </w:tcPr>
          <w:p w:rsidR="00D118DC" w:rsidRPr="007845FE" w:rsidRDefault="00D118DC" w:rsidP="00D118DC">
            <w:pPr>
              <w:jc w:val="center"/>
              <w:rPr>
                <w:rFonts w:ascii="Segoe UI" w:hAnsi="Segoe UI" w:cs="Segoe UI"/>
                <w:b/>
                <w:color w:val="C04947"/>
                <w:sz w:val="28"/>
                <w:szCs w:val="28"/>
              </w:rPr>
            </w:pPr>
            <w:r w:rsidRPr="007845FE">
              <w:rPr>
                <w:rFonts w:ascii="Segoe UI" w:hAnsi="Segoe UI" w:cs="Segoe UI"/>
                <w:b/>
                <w:color w:val="C04947"/>
                <w:sz w:val="28"/>
                <w:szCs w:val="28"/>
              </w:rPr>
              <w:t>Friday</w:t>
            </w: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AM</w:t>
            </w: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D118DC" w:rsidRPr="007845FE" w:rsidTr="00003830">
        <w:tc>
          <w:tcPr>
            <w:tcW w:w="1418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PM</w:t>
            </w: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1814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</w:tbl>
    <w:p w:rsidR="00CE3632" w:rsidRPr="007845FE" w:rsidRDefault="00D118DC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br w:type="page"/>
      </w:r>
      <w:r w:rsidR="00550385" w:rsidRPr="007845FE">
        <w:rPr>
          <w:rFonts w:ascii="Segoe UI" w:eastAsiaTheme="minorEastAsia" w:hAnsi="Segoe UI" w:cs="Segoe UI"/>
          <w:b/>
          <w:noProof/>
          <w:color w:val="000000" w:themeColor="text1"/>
          <w:kern w:val="24"/>
          <w:sz w:val="7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11CCDC" wp14:editId="09ECCC1F">
                <wp:simplePos x="0" y="0"/>
                <wp:positionH relativeFrom="column">
                  <wp:posOffset>-268014</wp:posOffset>
                </wp:positionH>
                <wp:positionV relativeFrom="paragraph">
                  <wp:posOffset>326718</wp:posOffset>
                </wp:positionV>
                <wp:extent cx="6621517" cy="0"/>
                <wp:effectExtent l="0" t="0" r="2730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151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CD995E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7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1pt,25.75pt" to="500.3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" strokecolor="#cd995e" strokeweight="1pt"/>
            </w:pict>
          </mc:Fallback>
        </mc:AlternateContent>
      </w:r>
      <w:r w:rsidR="00913145" w:rsidRPr="007845FE">
        <w:rPr>
          <w:rFonts w:ascii="Segoe UI" w:hAnsi="Segoe UI" w:cs="Segoe UI"/>
          <w:b/>
          <w:color w:val="404040" w:themeColor="text1" w:themeTint="BF"/>
          <w:sz w:val="28"/>
        </w:rPr>
        <w:t>Induction Check List</w:t>
      </w:r>
    </w:p>
    <w:tbl>
      <w:tblPr>
        <w:tblpPr w:leftFromText="180" w:rightFromText="180" w:tblpXSpec="center" w:tblpY="769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2336"/>
      </w:tblGrid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8330" w:type="dxa"/>
            <w:shd w:val="clear" w:color="auto" w:fill="D9D9D9" w:themeFill="background1" w:themeFillShade="D9"/>
          </w:tcPr>
          <w:p w:rsidR="00003830" w:rsidRPr="007845FE" w:rsidRDefault="00CE3632" w:rsidP="007845FE">
            <w:pPr>
              <w:pStyle w:val="Pa1"/>
              <w:spacing w:line="36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Environment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E3632" w:rsidRPr="007845FE" w:rsidRDefault="00CE3632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Date Discussed</w:t>
            </w: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Toilets/Restroom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Break/Refreshments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Use of mobile phones.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Use of the internet.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Security - pass/door codes, where to keep personal </w:t>
            </w: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>possessions.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8330" w:type="dxa"/>
            <w:shd w:val="clear" w:color="auto" w:fill="D9D9D9" w:themeFill="background1" w:themeFillShade="D9"/>
          </w:tcPr>
          <w:p w:rsidR="00003830" w:rsidRPr="007845FE" w:rsidRDefault="00CE3632" w:rsidP="007845FE">
            <w:pPr>
              <w:pStyle w:val="Pa1"/>
              <w:spacing w:line="36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Health and Safety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E3632" w:rsidRPr="007845FE" w:rsidRDefault="00CE3632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Date Discussed</w:t>
            </w: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>R</w:t>
            </w:r>
            <w:r w:rsidR="00003830" w:rsidRPr="007845FE">
              <w:rPr>
                <w:rStyle w:val="A6"/>
                <w:rFonts w:ascii="Segoe UI" w:hAnsi="Segoe UI" w:cs="Segoe UI"/>
                <w:sz w:val="28"/>
                <w:szCs w:val="28"/>
              </w:rPr>
              <w:t>eview health and safety guide (</w:t>
            </w: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see appendix 1).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8330" w:type="dxa"/>
            <w:shd w:val="clear" w:color="auto" w:fill="D9D9D9" w:themeFill="background1" w:themeFillShade="D9"/>
          </w:tcPr>
          <w:p w:rsidR="00003830" w:rsidRPr="007845FE" w:rsidRDefault="00CE3632" w:rsidP="007845FE">
            <w:pPr>
              <w:pStyle w:val="Pa1"/>
              <w:spacing w:line="36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Fire Safety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E3632" w:rsidRPr="007845FE" w:rsidRDefault="00CE3632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Date Discussed</w:t>
            </w: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Explain the procedure for when the fire alarms are </w:t>
            </w:r>
            <w:r w:rsidR="00003830"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activated.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8330" w:type="dxa"/>
          </w:tcPr>
          <w:p w:rsidR="00913145" w:rsidRPr="007845FE" w:rsidRDefault="00003830" w:rsidP="00003830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>Locate nearest fire exit.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Where to assemble if the fire alarms sound.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Who are the fire wardens on your floor/ department?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When do you return to the build?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How often is the fire alarm tested?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8330" w:type="dxa"/>
            <w:shd w:val="clear" w:color="auto" w:fill="D9D9D9" w:themeFill="background1" w:themeFillShade="D9"/>
          </w:tcPr>
          <w:p w:rsidR="00003830" w:rsidRPr="007845FE" w:rsidRDefault="00CE3632" w:rsidP="007845FE">
            <w:pPr>
              <w:pStyle w:val="Pa1"/>
              <w:spacing w:line="36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First Aid Facilities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E3632" w:rsidRPr="007845FE" w:rsidRDefault="00CE3632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Date Discussed</w:t>
            </w: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Who is first aid trained?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Where is the first aid boxes kept?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What is contained in the first aid box?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8330" w:type="dxa"/>
            <w:shd w:val="clear" w:color="auto" w:fill="D9D9D9" w:themeFill="background1" w:themeFillShade="D9"/>
          </w:tcPr>
          <w:p w:rsidR="00003830" w:rsidRPr="007845FE" w:rsidRDefault="00CE3632" w:rsidP="007845FE">
            <w:pPr>
              <w:pStyle w:val="Pa1"/>
              <w:spacing w:line="360" w:lineRule="auto"/>
              <w:jc w:val="center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</w:rPr>
              <w:t>Visits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E3632" w:rsidRPr="007845FE" w:rsidRDefault="00CE3632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7"/>
                <w:rFonts w:ascii="Segoe UI" w:hAnsi="Segoe UI" w:cs="Segoe UI"/>
                <w:sz w:val="24"/>
              </w:rPr>
              <w:t>Date Discussed</w:t>
            </w:r>
          </w:p>
        </w:tc>
      </w:tr>
      <w:tr w:rsidR="00913145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913145" w:rsidRPr="007845FE" w:rsidRDefault="00913145" w:rsidP="00913145">
            <w:pPr>
              <w:pStyle w:val="Pa1"/>
              <w:spacing w:line="360" w:lineRule="auto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 xml:space="preserve">Which department or services have you visited? </w:t>
            </w:r>
          </w:p>
        </w:tc>
        <w:tc>
          <w:tcPr>
            <w:tcW w:w="2336" w:type="dxa"/>
          </w:tcPr>
          <w:p w:rsidR="00913145" w:rsidRPr="007845FE" w:rsidRDefault="00913145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003830" w:rsidRPr="007845FE" w:rsidTr="00F72F03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330" w:type="dxa"/>
          </w:tcPr>
          <w:p w:rsidR="00003830" w:rsidRPr="007845FE" w:rsidRDefault="00003830" w:rsidP="00913145">
            <w:pPr>
              <w:pStyle w:val="Pa1"/>
              <w:spacing w:line="360" w:lineRule="auto"/>
              <w:rPr>
                <w:rStyle w:val="A6"/>
                <w:rFonts w:ascii="Segoe UI" w:hAnsi="Segoe UI" w:cs="Segoe UI"/>
                <w:sz w:val="28"/>
                <w:szCs w:val="28"/>
              </w:rPr>
            </w:pPr>
            <w:r w:rsidRPr="007845FE">
              <w:rPr>
                <w:rStyle w:val="A6"/>
                <w:rFonts w:ascii="Segoe UI" w:hAnsi="Segoe UI" w:cs="Segoe UI"/>
                <w:sz w:val="28"/>
                <w:szCs w:val="28"/>
              </w:rPr>
              <w:t>What staff members would it be relevant to meet?</w:t>
            </w:r>
          </w:p>
        </w:tc>
        <w:tc>
          <w:tcPr>
            <w:tcW w:w="2336" w:type="dxa"/>
          </w:tcPr>
          <w:p w:rsidR="00003830" w:rsidRPr="007845FE" w:rsidRDefault="00003830" w:rsidP="00003830">
            <w:pPr>
              <w:pStyle w:val="Pa1"/>
              <w:spacing w:line="360" w:lineRule="auto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</w:tbl>
    <w:p w:rsidR="00800CC8" w:rsidRDefault="00800CC8">
      <w:pPr>
        <w:rPr>
          <w:rFonts w:ascii="Segoe UI" w:hAnsi="Segoe UI" w:cs="Segoe UI"/>
          <w:b/>
          <w:color w:val="404040" w:themeColor="text1" w:themeTint="BF"/>
          <w:sz w:val="28"/>
        </w:rPr>
      </w:pPr>
    </w:p>
    <w:p w:rsidR="00800CC8" w:rsidRDefault="00800CC8">
      <w:pPr>
        <w:rPr>
          <w:rFonts w:ascii="Segoe UI" w:hAnsi="Segoe UI" w:cs="Segoe UI"/>
          <w:b/>
          <w:color w:val="404040" w:themeColor="text1" w:themeTint="BF"/>
          <w:sz w:val="28"/>
        </w:rPr>
      </w:pPr>
    </w:p>
    <w:p w:rsidR="007845FE" w:rsidRPr="007845FE" w:rsidRDefault="00800CC8" w:rsidP="007845FE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noProof/>
          <w:color w:val="404040" w:themeColor="text1" w:themeTint="BF"/>
          <w:sz w:val="28"/>
          <w:lang w:eastAsia="en-GB"/>
        </w:rPr>
        <w:lastRenderedPageBreak/>
        <w:t xml:space="preserve"> </w:t>
      </w:r>
      <w:r w:rsidR="007845FE" w:rsidRPr="007845FE">
        <w:rPr>
          <w:rFonts w:ascii="Segoe UI" w:hAnsi="Segoe UI" w:cs="Segoe UI"/>
          <w:b/>
          <w:noProof/>
          <w:color w:val="404040" w:themeColor="text1" w:themeTint="B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6E8D5D" wp14:editId="50322338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59436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494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05pt" to="46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" strokecolor="#c04947"/>
            </w:pict>
          </mc:Fallback>
        </mc:AlternateContent>
      </w:r>
      <w:r w:rsidR="00003830" w:rsidRPr="007845FE">
        <w:rPr>
          <w:rFonts w:ascii="Segoe UI" w:hAnsi="Segoe UI" w:cs="Segoe UI"/>
          <w:b/>
          <w:color w:val="404040" w:themeColor="text1" w:themeTint="BF"/>
          <w:sz w:val="28"/>
        </w:rPr>
        <w:t>The Quiz</w:t>
      </w:r>
    </w:p>
    <w:p w:rsidR="00003830" w:rsidRPr="007845FE" w:rsidRDefault="00003830" w:rsidP="007845FE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What is the name of the Chief Executive Officer of Learning Disability Wales?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7845FE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4"/>
          <w:szCs w:val="4"/>
        </w:rPr>
      </w:pPr>
    </w:p>
    <w:p w:rsidR="00003830" w:rsidRPr="007845FE" w:rsidRDefault="00003830" w:rsidP="00800CC8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What is the name of the Real Opportunities Project Manager?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7845FE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4"/>
          <w:szCs w:val="4"/>
        </w:rPr>
      </w:pPr>
    </w:p>
    <w:p w:rsidR="00003830" w:rsidRPr="007845FE" w:rsidRDefault="00003830" w:rsidP="00800CC8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What is the name of the appointed first aider(s) in your team?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800CC8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2"/>
          <w:szCs w:val="4"/>
        </w:rPr>
      </w:pPr>
    </w:p>
    <w:p w:rsidR="00003830" w:rsidRPr="007845FE" w:rsidRDefault="00003830" w:rsidP="00800CC8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Who is the manager of your team?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800CC8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2"/>
          <w:szCs w:val="4"/>
        </w:rPr>
      </w:pPr>
    </w:p>
    <w:p w:rsidR="00003830" w:rsidRPr="007845FE" w:rsidRDefault="00003830" w:rsidP="00003830">
      <w:pPr>
        <w:spacing w:before="240"/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Name one core value of Learning Disability Wales</w:t>
      </w:r>
    </w:p>
    <w:p w:rsidR="00003830" w:rsidRPr="007845FE" w:rsidRDefault="00003830" w:rsidP="00800CC8">
      <w:pPr>
        <w:spacing w:before="240" w:after="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800CC8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2"/>
          <w:szCs w:val="4"/>
        </w:rPr>
      </w:pPr>
    </w:p>
    <w:p w:rsidR="00003830" w:rsidRPr="007845FE" w:rsidRDefault="00003830" w:rsidP="00800CC8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Give two aims of the Real Opportunities project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003830" w:rsidRPr="007845FE" w:rsidRDefault="00003830" w:rsidP="00800CC8">
      <w:pPr>
        <w:spacing w:before="240" w:after="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>Answer: ___________________________________</w:t>
      </w:r>
    </w:p>
    <w:p w:rsidR="007845FE" w:rsidRPr="00800CC8" w:rsidRDefault="007845FE" w:rsidP="00003830">
      <w:pPr>
        <w:spacing w:before="240"/>
        <w:rPr>
          <w:rFonts w:ascii="Segoe UI" w:hAnsi="Segoe UI" w:cs="Segoe UI"/>
          <w:b/>
          <w:color w:val="404040" w:themeColor="text1" w:themeTint="BF"/>
          <w:sz w:val="2"/>
          <w:szCs w:val="4"/>
        </w:rPr>
      </w:pPr>
    </w:p>
    <w:p w:rsidR="00003830" w:rsidRPr="007845FE" w:rsidRDefault="00003830" w:rsidP="00800CC8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t>Where is the Learning Disability Wales Head Office?</w:t>
      </w:r>
    </w:p>
    <w:p w:rsidR="00003830" w:rsidRPr="007845FE" w:rsidRDefault="00003830" w:rsidP="00003830">
      <w:pPr>
        <w:spacing w:before="240" w:line="480" w:lineRule="auto"/>
        <w:rPr>
          <w:rFonts w:ascii="Segoe UI" w:hAnsi="Segoe UI" w:cs="Segoe UI"/>
          <w:b/>
          <w:color w:val="CD995E"/>
          <w:sz w:val="28"/>
        </w:rPr>
      </w:pPr>
      <w:r w:rsidRPr="007845FE">
        <w:rPr>
          <w:rFonts w:ascii="Segoe UI" w:hAnsi="Segoe UI" w:cs="Segoe UI"/>
          <w:b/>
          <w:color w:val="CD995E"/>
          <w:sz w:val="28"/>
        </w:rPr>
        <w:t xml:space="preserve">Answer: ___________________________________ </w:t>
      </w:r>
      <w:r w:rsidRPr="007845FE">
        <w:rPr>
          <w:rFonts w:ascii="Segoe UI" w:hAnsi="Segoe UI" w:cs="Segoe UI"/>
          <w:b/>
          <w:color w:val="CD995E"/>
          <w:sz w:val="28"/>
        </w:rPr>
        <w:br w:type="page"/>
      </w:r>
    </w:p>
    <w:p w:rsidR="00550385" w:rsidRPr="007845FE" w:rsidRDefault="00D118DC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noProof/>
          <w:color w:val="404040" w:themeColor="text1" w:themeTint="BF"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DEDB1" wp14:editId="30146AAE">
                <wp:simplePos x="0" y="0"/>
                <wp:positionH relativeFrom="column">
                  <wp:posOffset>-283779</wp:posOffset>
                </wp:positionH>
                <wp:positionV relativeFrom="paragraph">
                  <wp:posOffset>268014</wp:posOffset>
                </wp:positionV>
                <wp:extent cx="6463862" cy="0"/>
                <wp:effectExtent l="0" t="0" r="133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8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5AB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35pt,21.1pt" to="486.6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" strokecolor="#85abc5"/>
            </w:pict>
          </mc:Fallback>
        </mc:AlternateContent>
      </w:r>
      <w:r w:rsidR="00CE3632" w:rsidRPr="007845FE">
        <w:rPr>
          <w:rFonts w:ascii="Segoe UI" w:hAnsi="Segoe UI" w:cs="Segoe UI"/>
          <w:b/>
          <w:color w:val="404040" w:themeColor="text1" w:themeTint="BF"/>
          <w:sz w:val="28"/>
        </w:rPr>
        <w:t>Work Experience Evaluation</w:t>
      </w: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8222"/>
        <w:gridCol w:w="2210"/>
      </w:tblGrid>
      <w:tr w:rsidR="00D118DC" w:rsidRPr="007845FE" w:rsidTr="007845FE"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45FE" w:rsidRPr="007845FE" w:rsidRDefault="007845FE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7845FE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Date Discussed</w:t>
            </w:r>
          </w:p>
        </w:tc>
      </w:tr>
      <w:tr w:rsidR="007845FE" w:rsidRPr="007845FE" w:rsidTr="007845FE">
        <w:tc>
          <w:tcPr>
            <w:tcW w:w="10432" w:type="dxa"/>
            <w:gridSpan w:val="2"/>
            <w:tcBorders>
              <w:top w:val="single" w:sz="4" w:space="0" w:color="auto"/>
            </w:tcBorders>
          </w:tcPr>
          <w:p w:rsidR="007845FE" w:rsidRPr="00800CC8" w:rsidRDefault="007845FE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Did you achieve all your learning goals?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7845FE" w:rsidTr="007845FE">
        <w:tc>
          <w:tcPr>
            <w:tcW w:w="10432" w:type="dxa"/>
            <w:gridSpan w:val="2"/>
          </w:tcPr>
          <w:p w:rsidR="007845FE" w:rsidRPr="00800CC8" w:rsidRDefault="007845FE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activities did you u</w:t>
            </w: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ndertake within the department?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800CC8" w:rsidRPr="007845FE" w:rsidRDefault="00800CC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did you learn about the team and what they do?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did you learn about yourself?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did you feel most comfortable doing?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were you unsure of doing?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What was the best/ funniest incident of your placement?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 xml:space="preserve">Has your experience </w:t>
            </w: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 xml:space="preserve">changed what you </w:t>
            </w: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though</w:t>
            </w: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t</w:t>
            </w: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 xml:space="preserve"> you would like to do in the future? If so what areas?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  <w:tr w:rsidR="007845FE" w:rsidRPr="00800CC8" w:rsidTr="007845FE">
        <w:tc>
          <w:tcPr>
            <w:tcW w:w="10432" w:type="dxa"/>
            <w:gridSpan w:val="2"/>
          </w:tcPr>
          <w:p w:rsidR="007845FE" w:rsidRPr="00800CC8" w:rsidRDefault="007845FE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  <w:r w:rsidRPr="00800CC8">
              <w:rPr>
                <w:rFonts w:ascii="Segoe UI" w:hAnsi="Segoe UI" w:cs="Segoe UI"/>
                <w:b/>
                <w:color w:val="404040" w:themeColor="text1" w:themeTint="BF"/>
                <w:sz w:val="28"/>
              </w:rPr>
              <w:t>Any other comments?</w:t>
            </w:r>
          </w:p>
        </w:tc>
      </w:tr>
      <w:tr w:rsidR="00D118DC" w:rsidRPr="007845FE" w:rsidTr="007845FE">
        <w:tc>
          <w:tcPr>
            <w:tcW w:w="8222" w:type="dxa"/>
          </w:tcPr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7845FE" w:rsidRPr="007845FE" w:rsidRDefault="007845FE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  <w:p w:rsidR="00D118DC" w:rsidRPr="007845FE" w:rsidRDefault="00D118DC" w:rsidP="00D118DC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  <w:tc>
          <w:tcPr>
            <w:tcW w:w="2210" w:type="dxa"/>
          </w:tcPr>
          <w:p w:rsidR="00D118DC" w:rsidRPr="007845FE" w:rsidRDefault="00D118DC" w:rsidP="00985BD8">
            <w:pPr>
              <w:rPr>
                <w:rFonts w:ascii="Segoe UI" w:hAnsi="Segoe UI" w:cs="Segoe UI"/>
                <w:b/>
                <w:color w:val="404040" w:themeColor="text1" w:themeTint="BF"/>
                <w:sz w:val="28"/>
              </w:rPr>
            </w:pPr>
          </w:p>
        </w:tc>
      </w:tr>
    </w:tbl>
    <w:p w:rsidR="00C76C3B" w:rsidRPr="007845FE" w:rsidRDefault="00C76C3B">
      <w:pPr>
        <w:rPr>
          <w:rFonts w:ascii="Segoe UI" w:hAnsi="Segoe UI" w:cs="Segoe UI"/>
          <w:b/>
          <w:color w:val="404040" w:themeColor="text1" w:themeTint="BF"/>
          <w:sz w:val="28"/>
        </w:rPr>
      </w:pPr>
      <w:r w:rsidRPr="007845FE">
        <w:rPr>
          <w:rFonts w:ascii="Segoe UI" w:hAnsi="Segoe UI" w:cs="Segoe UI"/>
          <w:b/>
          <w:color w:val="404040" w:themeColor="text1" w:themeTint="BF"/>
          <w:sz w:val="28"/>
        </w:rPr>
        <w:br w:type="page"/>
      </w:r>
      <w:r w:rsidR="00D118DC" w:rsidRPr="007845FE">
        <w:rPr>
          <w:rFonts w:ascii="Segoe UI" w:hAnsi="Segoe UI" w:cs="Segoe UI"/>
          <w:b/>
          <w:noProof/>
          <w:color w:val="404040" w:themeColor="text1" w:themeTint="BF"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4D64B6" wp14:editId="261D693E">
                <wp:simplePos x="0" y="0"/>
                <wp:positionH relativeFrom="column">
                  <wp:posOffset>15766</wp:posOffset>
                </wp:positionH>
                <wp:positionV relativeFrom="paragraph">
                  <wp:posOffset>362607</wp:posOffset>
                </wp:positionV>
                <wp:extent cx="59436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494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28.55pt" to="469.2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" strokecolor="#c04947"/>
            </w:pict>
          </mc:Fallback>
        </mc:AlternateContent>
      </w:r>
      <w:r w:rsidRPr="007845FE">
        <w:rPr>
          <w:rFonts w:ascii="Segoe UI" w:hAnsi="Segoe UI" w:cs="Segoe UI"/>
          <w:b/>
          <w:color w:val="404040" w:themeColor="text1" w:themeTint="BF"/>
          <w:sz w:val="28"/>
        </w:rPr>
        <w:t>Annex 1</w:t>
      </w:r>
    </w:p>
    <w:p w:rsidR="00D118DC" w:rsidRPr="00800CC8" w:rsidRDefault="00D118DC" w:rsidP="00913145">
      <w:pPr>
        <w:pStyle w:val="Pa1"/>
        <w:rPr>
          <w:rStyle w:val="A7"/>
          <w:rFonts w:ascii="Segoe UI" w:hAnsi="Segoe UI" w:cs="Segoe UI"/>
          <w:sz w:val="18"/>
        </w:rPr>
      </w:pP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7"/>
          <w:rFonts w:ascii="Segoe UI" w:hAnsi="Segoe UI" w:cs="Segoe UI"/>
        </w:rPr>
        <w:t xml:space="preserve">Health &amp; Safety Guide </w:t>
      </w:r>
    </w:p>
    <w:p w:rsidR="00913145" w:rsidRPr="00800CC8" w:rsidRDefault="00913145" w:rsidP="00913145">
      <w:pPr>
        <w:pStyle w:val="Pa1"/>
        <w:rPr>
          <w:rFonts w:ascii="Segoe UI" w:hAnsi="Segoe UI" w:cs="Segoe UI"/>
          <w:b/>
          <w:bCs/>
          <w:color w:val="000000"/>
          <w:sz w:val="18"/>
          <w:szCs w:val="28"/>
        </w:rPr>
      </w:pP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Fire Precautions and Emergency Evacuation </w:t>
      </w:r>
    </w:p>
    <w:p w:rsidR="004C6675" w:rsidRPr="007845FE" w:rsidRDefault="00913145" w:rsidP="004C6675">
      <w:pPr>
        <w:pStyle w:val="Pa1"/>
        <w:spacing w:after="240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Ensure work experience student understands the actions to be taken on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 discovering 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>a fire or on hearing the alarm and give specific information regarding fire call points and muster points.</w:t>
      </w:r>
    </w:p>
    <w:p w:rsidR="004C6675" w:rsidRPr="007845FE" w:rsidRDefault="00913145" w:rsidP="00800CC8">
      <w:pPr>
        <w:pStyle w:val="Pa1"/>
        <w:rPr>
          <w:rFonts w:ascii="Segoe UI" w:hAnsi="Segoe UI" w:cs="Segoe UI"/>
          <w:b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b/>
          <w:sz w:val="28"/>
          <w:szCs w:val="28"/>
        </w:rPr>
        <w:t xml:space="preserve">Actions on discovering a fire: </w:t>
      </w:r>
    </w:p>
    <w:p w:rsidR="004C6675" w:rsidRPr="007845FE" w:rsidRDefault="00913145" w:rsidP="004C6675">
      <w:pPr>
        <w:pStyle w:val="Default"/>
        <w:numPr>
          <w:ilvl w:val="0"/>
          <w:numId w:val="14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If the fire is in a meeting room or other enclosed location exit the room and close the door behind you. </w:t>
      </w:r>
    </w:p>
    <w:p w:rsidR="00913145" w:rsidRPr="007845FE" w:rsidRDefault="00913145" w:rsidP="004C6675">
      <w:pPr>
        <w:pStyle w:val="Default"/>
        <w:numPr>
          <w:ilvl w:val="0"/>
          <w:numId w:val="14"/>
        </w:numPr>
        <w:ind w:left="720" w:hanging="360"/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Operate the nearest “fire call point”</w:t>
      </w:r>
    </w:p>
    <w:p w:rsidR="00913145" w:rsidRPr="007845FE" w:rsidRDefault="00913145" w:rsidP="004C6675">
      <w:pPr>
        <w:pStyle w:val="Default"/>
        <w:numPr>
          <w:ilvl w:val="0"/>
          <w:numId w:val="14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 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Evacuate the building using the emergency exits. </w:t>
      </w:r>
    </w:p>
    <w:p w:rsidR="00913145" w:rsidRPr="007845FE" w:rsidRDefault="00913145" w:rsidP="004C6675">
      <w:pPr>
        <w:pStyle w:val="Default"/>
        <w:numPr>
          <w:ilvl w:val="0"/>
          <w:numId w:val="14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Do not use lifts. </w:t>
      </w:r>
    </w:p>
    <w:p w:rsidR="00913145" w:rsidRPr="007845FE" w:rsidRDefault="00913145" w:rsidP="004C6675">
      <w:pPr>
        <w:pStyle w:val="Default"/>
        <w:numPr>
          <w:ilvl w:val="0"/>
          <w:numId w:val="14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Go directly to the evacuation muster point a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>nd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 wait for further instructions. </w:t>
      </w:r>
    </w:p>
    <w:p w:rsidR="00913145" w:rsidRPr="00800CC8" w:rsidRDefault="00913145" w:rsidP="00913145">
      <w:pPr>
        <w:pStyle w:val="Default"/>
        <w:rPr>
          <w:rFonts w:ascii="Segoe UI" w:hAnsi="Segoe UI" w:cs="Segoe UI"/>
          <w:sz w:val="18"/>
          <w:szCs w:val="28"/>
        </w:rPr>
      </w:pPr>
    </w:p>
    <w:p w:rsidR="00913145" w:rsidRPr="007845FE" w:rsidRDefault="00913145" w:rsidP="00800CC8">
      <w:pPr>
        <w:pStyle w:val="Pa1"/>
        <w:rPr>
          <w:rFonts w:ascii="Segoe UI" w:hAnsi="Segoe UI" w:cs="Segoe UI"/>
          <w:b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b/>
          <w:sz w:val="28"/>
          <w:szCs w:val="28"/>
        </w:rPr>
        <w:t xml:space="preserve">Actions on hearing the fire alarm: </w:t>
      </w:r>
    </w:p>
    <w:p w:rsidR="00913145" w:rsidRPr="007845FE" w:rsidRDefault="00913145" w:rsidP="004C6675">
      <w:pPr>
        <w:pStyle w:val="Default"/>
        <w:numPr>
          <w:ilvl w:val="0"/>
          <w:numId w:val="15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If you have visitors with you, request that they follow you. </w:t>
      </w:r>
    </w:p>
    <w:p w:rsidR="00913145" w:rsidRPr="007845FE" w:rsidRDefault="00913145" w:rsidP="004C6675">
      <w:pPr>
        <w:pStyle w:val="Default"/>
        <w:numPr>
          <w:ilvl w:val="0"/>
          <w:numId w:val="15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Close all doors behind you. </w:t>
      </w:r>
    </w:p>
    <w:p w:rsidR="00913145" w:rsidRPr="007845FE" w:rsidRDefault="00913145" w:rsidP="004C6675">
      <w:pPr>
        <w:pStyle w:val="Default"/>
        <w:numPr>
          <w:ilvl w:val="0"/>
          <w:numId w:val="15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Evacuate the building using the nearest emergency exit. </w:t>
      </w:r>
    </w:p>
    <w:p w:rsidR="00913145" w:rsidRPr="007845FE" w:rsidRDefault="00913145" w:rsidP="004C6675">
      <w:pPr>
        <w:pStyle w:val="Default"/>
        <w:numPr>
          <w:ilvl w:val="0"/>
          <w:numId w:val="15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Do not use lifts. </w:t>
      </w:r>
    </w:p>
    <w:p w:rsidR="00913145" w:rsidRPr="007845FE" w:rsidRDefault="00913145" w:rsidP="004C6675">
      <w:pPr>
        <w:pStyle w:val="Default"/>
        <w:numPr>
          <w:ilvl w:val="0"/>
          <w:numId w:val="15"/>
        </w:numPr>
        <w:ind w:left="720" w:hanging="360"/>
        <w:rPr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Go directly to the muster point and inform reception staff that your visitors are with you. </w:t>
      </w:r>
    </w:p>
    <w:p w:rsidR="00913145" w:rsidRPr="00800CC8" w:rsidRDefault="00913145" w:rsidP="00913145">
      <w:pPr>
        <w:pStyle w:val="Default"/>
        <w:rPr>
          <w:rFonts w:ascii="Segoe UI" w:hAnsi="Segoe UI" w:cs="Segoe UI"/>
          <w:sz w:val="20"/>
          <w:szCs w:val="28"/>
        </w:rPr>
      </w:pPr>
    </w:p>
    <w:p w:rsidR="00913145" w:rsidRPr="007845FE" w:rsidRDefault="004C6675" w:rsidP="00800CC8">
      <w:pPr>
        <w:pStyle w:val="Pa1"/>
        <w:rPr>
          <w:rFonts w:ascii="Segoe UI" w:hAnsi="Segoe UI" w:cs="Segoe UI"/>
          <w:b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b/>
          <w:sz w:val="28"/>
          <w:szCs w:val="28"/>
        </w:rPr>
        <w:t>Discuss the</w:t>
      </w:r>
      <w:r w:rsidR="00913145" w:rsidRPr="007845FE">
        <w:rPr>
          <w:rStyle w:val="A6"/>
          <w:rFonts w:ascii="Segoe UI" w:hAnsi="Segoe UI" w:cs="Segoe UI"/>
          <w:b/>
          <w:sz w:val="28"/>
          <w:szCs w:val="28"/>
        </w:rPr>
        <w:t xml:space="preserve"> escape route, both internally and externally, to be walked. Describing: </w:t>
      </w:r>
    </w:p>
    <w:p w:rsidR="00913145" w:rsidRPr="007845FE" w:rsidRDefault="00913145" w:rsidP="004C6675">
      <w:pPr>
        <w:pStyle w:val="Pa1"/>
        <w:numPr>
          <w:ilvl w:val="0"/>
          <w:numId w:val="18"/>
        </w:numPr>
        <w:ind w:left="426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How the call points (the red break glass boxes) are activated. </w:t>
      </w:r>
    </w:p>
    <w:p w:rsidR="00913145" w:rsidRPr="007845FE" w:rsidRDefault="00913145" w:rsidP="004C6675">
      <w:pPr>
        <w:pStyle w:val="Pa1"/>
        <w:numPr>
          <w:ilvl w:val="0"/>
          <w:numId w:val="18"/>
        </w:numPr>
        <w:ind w:left="426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Where fire extinguishers are located and what classes of fire they are to be used on. Note: all fire extinguishers will either be red or silver therefore it is important to understand the colour codes on the extinguishers and their uses, for example: </w:t>
      </w:r>
    </w:p>
    <w:p w:rsidR="004C6675" w:rsidRPr="007845FE" w:rsidRDefault="00913145" w:rsidP="004C6675">
      <w:pPr>
        <w:pStyle w:val="Pa1"/>
        <w:numPr>
          <w:ilvl w:val="1"/>
          <w:numId w:val="20"/>
        </w:numPr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RED colour code = water </w:t>
      </w:r>
    </w:p>
    <w:p w:rsidR="00913145" w:rsidRPr="007845FE" w:rsidRDefault="00913145" w:rsidP="004C6675">
      <w:pPr>
        <w:pStyle w:val="Pa1"/>
        <w:numPr>
          <w:ilvl w:val="1"/>
          <w:numId w:val="20"/>
        </w:numPr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BLACK colour code = Carbon Dioxide </w:t>
      </w:r>
    </w:p>
    <w:p w:rsidR="004C6675" w:rsidRPr="007845FE" w:rsidRDefault="00913145" w:rsidP="004C6675">
      <w:pPr>
        <w:pStyle w:val="Pa1"/>
        <w:numPr>
          <w:ilvl w:val="1"/>
          <w:numId w:val="20"/>
        </w:numPr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BLUE colour code = dry powder</w:t>
      </w:r>
    </w:p>
    <w:p w:rsidR="00913145" w:rsidRPr="007845FE" w:rsidRDefault="00913145" w:rsidP="004C6675">
      <w:pPr>
        <w:pStyle w:val="Pa1"/>
        <w:numPr>
          <w:ilvl w:val="1"/>
          <w:numId w:val="20"/>
        </w:numPr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CREAM colour code = foam </w:t>
      </w:r>
    </w:p>
    <w:p w:rsidR="00913145" w:rsidRPr="007845FE" w:rsidRDefault="00913145" w:rsidP="004C6675">
      <w:pPr>
        <w:pStyle w:val="Pa1"/>
        <w:numPr>
          <w:ilvl w:val="0"/>
          <w:numId w:val="18"/>
        </w:numPr>
        <w:ind w:left="426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The purpose of the fire doors and the necessity to keep these doors closed to contain the spread of smoke. </w:t>
      </w:r>
    </w:p>
    <w:p w:rsidR="00913145" w:rsidRPr="007845FE" w:rsidRDefault="00913145" w:rsidP="004C6675">
      <w:pPr>
        <w:pStyle w:val="Pa1"/>
        <w:numPr>
          <w:ilvl w:val="0"/>
          <w:numId w:val="18"/>
        </w:numPr>
        <w:ind w:left="426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lastRenderedPageBreak/>
        <w:t xml:space="preserve">How the final exit operates e.g. breakable glass bolt fastening, push bars, etc. </w:t>
      </w:r>
    </w:p>
    <w:p w:rsidR="00913145" w:rsidRPr="007845FE" w:rsidRDefault="00913145" w:rsidP="004C6675">
      <w:pPr>
        <w:pStyle w:val="Pa1"/>
        <w:numPr>
          <w:ilvl w:val="0"/>
          <w:numId w:val="18"/>
        </w:numPr>
        <w:ind w:left="426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The alternate route is also to be walked, and the assembly area visited or pointed out and the reporting action described. </w:t>
      </w:r>
    </w:p>
    <w:p w:rsidR="004C6675" w:rsidRPr="00800CC8" w:rsidRDefault="004C6675" w:rsidP="004C6675">
      <w:pPr>
        <w:pStyle w:val="Pa1"/>
        <w:spacing w:after="240"/>
        <w:rPr>
          <w:rFonts w:ascii="Segoe UI" w:hAnsi="Segoe UI" w:cs="Segoe UI"/>
          <w:b/>
          <w:bCs/>
          <w:color w:val="000000"/>
          <w:sz w:val="18"/>
          <w:szCs w:val="28"/>
        </w:rPr>
      </w:pPr>
    </w:p>
    <w:p w:rsidR="00913145" w:rsidRPr="007845FE" w:rsidRDefault="00913145" w:rsidP="00800CC8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First Aid </w:t>
      </w:r>
    </w:p>
    <w:p w:rsidR="00913145" w:rsidRPr="007845FE" w:rsidRDefault="00913145" w:rsidP="00913145">
      <w:pPr>
        <w:pStyle w:val="Pa1"/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Advise of location of first aid facilities, action when requiring first aid and names of first aiders. Where a trained first aider is not immediately available, the first aid response falls to the manager/supervisor responsible for the workplace. </w:t>
      </w:r>
    </w:p>
    <w:p w:rsidR="004C6675" w:rsidRPr="00800CC8" w:rsidRDefault="004C6675" w:rsidP="004C6675">
      <w:pPr>
        <w:rPr>
          <w:rFonts w:ascii="Segoe UI" w:hAnsi="Segoe UI" w:cs="Segoe UI"/>
          <w:sz w:val="14"/>
        </w:rPr>
      </w:pPr>
    </w:p>
    <w:p w:rsidR="00913145" w:rsidRPr="007845FE" w:rsidRDefault="00913145" w:rsidP="00800CC8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Workplace/Activities Precautions </w:t>
      </w: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The following procedures, assessments and instructions are to be brought to the notice of the 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>work experience student where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 they apply: </w:t>
      </w:r>
    </w:p>
    <w:p w:rsidR="004C6675" w:rsidRPr="007845FE" w:rsidRDefault="00913145" w:rsidP="004C6675">
      <w:pPr>
        <w:pStyle w:val="Pa1"/>
        <w:numPr>
          <w:ilvl w:val="0"/>
          <w:numId w:val="17"/>
        </w:numPr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Office Saf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>ety Guidance</w:t>
      </w:r>
    </w:p>
    <w:p w:rsidR="004C6675" w:rsidRPr="007845FE" w:rsidRDefault="00913145" w:rsidP="004C6675">
      <w:pPr>
        <w:pStyle w:val="Pa1"/>
        <w:numPr>
          <w:ilvl w:val="0"/>
          <w:numId w:val="17"/>
        </w:numPr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Display Screen Equipment and work station assessments, </w:t>
      </w:r>
    </w:p>
    <w:p w:rsidR="00913145" w:rsidRPr="007845FE" w:rsidRDefault="004C6675" w:rsidP="004C6675">
      <w:pPr>
        <w:pStyle w:val="Pa1"/>
        <w:numPr>
          <w:ilvl w:val="0"/>
          <w:numId w:val="17"/>
        </w:numPr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E</w:t>
      </w:r>
      <w:r w:rsidR="00913145" w:rsidRPr="007845FE">
        <w:rPr>
          <w:rStyle w:val="A6"/>
          <w:rFonts w:ascii="Segoe UI" w:hAnsi="Segoe UI" w:cs="Segoe UI"/>
          <w:sz w:val="28"/>
          <w:szCs w:val="28"/>
        </w:rPr>
        <w:t xml:space="preserve">mail and internet policy. </w:t>
      </w:r>
    </w:p>
    <w:p w:rsidR="004C6675" w:rsidRPr="00800CC8" w:rsidRDefault="004C6675" w:rsidP="00913145">
      <w:pPr>
        <w:pStyle w:val="Pa1"/>
        <w:rPr>
          <w:rStyle w:val="A6"/>
          <w:rFonts w:ascii="Segoe UI" w:hAnsi="Segoe UI" w:cs="Segoe UI"/>
          <w:sz w:val="18"/>
          <w:szCs w:val="28"/>
        </w:rPr>
      </w:pPr>
    </w:p>
    <w:p w:rsidR="00913145" w:rsidRPr="007845FE" w:rsidRDefault="00913145" w:rsidP="00800CC8">
      <w:pPr>
        <w:pStyle w:val="Pa1"/>
        <w:rPr>
          <w:rFonts w:ascii="Segoe UI" w:hAnsi="Segoe UI" w:cs="Segoe UI"/>
          <w:b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b/>
          <w:sz w:val="28"/>
          <w:szCs w:val="28"/>
        </w:rPr>
        <w:t xml:space="preserve">Risk Assessment </w:t>
      </w:r>
    </w:p>
    <w:p w:rsidR="00913145" w:rsidRPr="007845FE" w:rsidRDefault="004C667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A</w:t>
      </w:r>
      <w:r w:rsidR="00913145" w:rsidRPr="007845FE">
        <w:rPr>
          <w:rStyle w:val="A6"/>
          <w:rFonts w:ascii="Segoe UI" w:hAnsi="Segoe UI" w:cs="Segoe UI"/>
          <w:sz w:val="28"/>
          <w:szCs w:val="28"/>
        </w:rPr>
        <w:t xml:space="preserve">. Relevant risk assessments as identified by manager/supervisor. </w:t>
      </w:r>
    </w:p>
    <w:p w:rsidR="004C6675" w:rsidRPr="00800CC8" w:rsidRDefault="004C6675" w:rsidP="00913145">
      <w:pPr>
        <w:pStyle w:val="Pa1"/>
        <w:rPr>
          <w:rStyle w:val="A2"/>
          <w:rFonts w:ascii="Segoe UI" w:hAnsi="Segoe UI" w:cs="Segoe UI"/>
          <w:szCs w:val="28"/>
        </w:rPr>
      </w:pPr>
    </w:p>
    <w:p w:rsidR="00913145" w:rsidRPr="007845FE" w:rsidRDefault="00913145" w:rsidP="00800CC8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Reporting </w:t>
      </w:r>
    </w:p>
    <w:p w:rsidR="004C6675" w:rsidRDefault="00913145" w:rsidP="00800CC8">
      <w:pPr>
        <w:pStyle w:val="Pa1"/>
        <w:rPr>
          <w:rStyle w:val="A6"/>
          <w:rFonts w:ascii="Segoe UI" w:hAnsi="Segoe UI" w:cs="Segoe UI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Arrangements for accident/incident reporting as contained in the 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>Staff Handbook.</w:t>
      </w:r>
    </w:p>
    <w:p w:rsidR="00800CC8" w:rsidRPr="00800CC8" w:rsidRDefault="00800CC8" w:rsidP="00800CC8">
      <w:pPr>
        <w:rPr>
          <w:sz w:val="14"/>
        </w:rPr>
      </w:pP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Safety Policy </w:t>
      </w:r>
    </w:p>
    <w:p w:rsidR="00913145" w:rsidRPr="007845FE" w:rsidRDefault="00913145" w:rsidP="004C667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Manager/supervisor to confirm </w:t>
      </w:r>
      <w:r w:rsidR="00C76C3B" w:rsidRPr="007845FE">
        <w:rPr>
          <w:rStyle w:val="A6"/>
          <w:rFonts w:ascii="Segoe UI" w:hAnsi="Segoe UI" w:cs="Segoe UI"/>
          <w:sz w:val="28"/>
          <w:szCs w:val="28"/>
        </w:rPr>
        <w:t>work experience student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 has read and understands </w:t>
      </w:r>
      <w:r w:rsidR="00C76C3B" w:rsidRPr="007845FE">
        <w:rPr>
          <w:rStyle w:val="A6"/>
          <w:rFonts w:ascii="Segoe UI" w:hAnsi="Segoe UI" w:cs="Segoe UI"/>
          <w:sz w:val="28"/>
          <w:szCs w:val="28"/>
        </w:rPr>
        <w:t xml:space="preserve">relevant Health and Safety Policies. </w:t>
      </w:r>
      <w:r w:rsidRPr="007845FE">
        <w:rPr>
          <w:rStyle w:val="A6"/>
          <w:rFonts w:ascii="Segoe UI" w:hAnsi="Segoe UI" w:cs="Segoe UI"/>
          <w:sz w:val="28"/>
          <w:szCs w:val="28"/>
        </w:rPr>
        <w:t xml:space="preserve">Documents can be found </w:t>
      </w:r>
      <w:r w:rsidR="004C6675" w:rsidRPr="007845FE">
        <w:rPr>
          <w:rStyle w:val="A6"/>
          <w:rFonts w:ascii="Segoe UI" w:hAnsi="Segoe UI" w:cs="Segoe UI"/>
          <w:sz w:val="28"/>
          <w:szCs w:val="28"/>
        </w:rPr>
        <w:t xml:space="preserve">on the shared area at: </w:t>
      </w:r>
      <w:r w:rsidR="00C76C3B" w:rsidRPr="007845FE">
        <w:rPr>
          <w:rStyle w:val="A6"/>
          <w:rFonts w:ascii="Segoe UI" w:hAnsi="Segoe UI" w:cs="Segoe UI"/>
          <w:sz w:val="28"/>
          <w:szCs w:val="28"/>
        </w:rPr>
        <w:t xml:space="preserve">My computer &gt; Shared on </w:t>
      </w:r>
      <w:proofErr w:type="spellStart"/>
      <w:r w:rsidR="00C76C3B" w:rsidRPr="007845FE">
        <w:rPr>
          <w:rStyle w:val="A6"/>
          <w:rFonts w:ascii="Segoe UI" w:hAnsi="Segoe UI" w:cs="Segoe UI"/>
          <w:sz w:val="28"/>
          <w:szCs w:val="28"/>
        </w:rPr>
        <w:t>Ldw</w:t>
      </w:r>
      <w:proofErr w:type="spellEnd"/>
      <w:r w:rsidR="00C76C3B" w:rsidRPr="007845FE">
        <w:rPr>
          <w:rStyle w:val="A6"/>
          <w:rFonts w:ascii="Segoe UI" w:hAnsi="Segoe UI" w:cs="Segoe UI"/>
          <w:sz w:val="28"/>
          <w:szCs w:val="28"/>
        </w:rPr>
        <w:t>-server (</w:t>
      </w:r>
      <w:proofErr w:type="gramStart"/>
      <w:r w:rsidR="00C76C3B" w:rsidRPr="007845FE">
        <w:rPr>
          <w:rStyle w:val="A6"/>
          <w:rFonts w:ascii="Segoe UI" w:hAnsi="Segoe UI" w:cs="Segoe UI"/>
          <w:sz w:val="28"/>
          <w:szCs w:val="28"/>
        </w:rPr>
        <w:t>S:</w:t>
      </w:r>
      <w:proofErr w:type="gramEnd"/>
      <w:r w:rsidR="00C76C3B" w:rsidRPr="007845FE">
        <w:rPr>
          <w:rStyle w:val="A6"/>
          <w:rFonts w:ascii="Segoe UI" w:hAnsi="Segoe UI" w:cs="Segoe UI"/>
          <w:sz w:val="28"/>
          <w:szCs w:val="28"/>
        </w:rPr>
        <w:t xml:space="preserve">) &gt; My Documents &gt; Human Resources &gt; Staff Handbook &gt;Section 4. </w:t>
      </w:r>
      <w:proofErr w:type="gramStart"/>
      <w:r w:rsidR="00C76C3B" w:rsidRPr="007845FE">
        <w:rPr>
          <w:rStyle w:val="A6"/>
          <w:rFonts w:ascii="Segoe UI" w:hAnsi="Segoe UI" w:cs="Segoe UI"/>
          <w:sz w:val="28"/>
          <w:szCs w:val="28"/>
        </w:rPr>
        <w:t>Policies.</w:t>
      </w:r>
      <w:proofErr w:type="gramEnd"/>
      <w:r w:rsidR="00C76C3B" w:rsidRPr="007845FE">
        <w:rPr>
          <w:rStyle w:val="A6"/>
          <w:rFonts w:ascii="Segoe UI" w:hAnsi="Segoe UI" w:cs="Segoe UI"/>
          <w:sz w:val="28"/>
          <w:szCs w:val="28"/>
        </w:rPr>
        <w:t xml:space="preserve"> You can refer to these if you have any questions about any aspects of work, and/or you can talk to your manager or a colleague you feel comfortable with.</w:t>
      </w:r>
    </w:p>
    <w:p w:rsidR="004C6675" w:rsidRPr="007845FE" w:rsidRDefault="004C6675" w:rsidP="00913145">
      <w:pPr>
        <w:pStyle w:val="Pa1"/>
        <w:rPr>
          <w:rFonts w:ascii="Segoe UI" w:hAnsi="Segoe UI" w:cs="Segoe UI"/>
          <w:b/>
          <w:bCs/>
          <w:color w:val="000000"/>
          <w:sz w:val="28"/>
          <w:szCs w:val="28"/>
        </w:rPr>
      </w:pP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Workstation assessment requested and carried out </w:t>
      </w: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 xml:space="preserve">Please make staff member aware of these items: </w:t>
      </w:r>
    </w:p>
    <w:p w:rsidR="004C6675" w:rsidRPr="007845FE" w:rsidRDefault="004C6675" w:rsidP="00913145">
      <w:pPr>
        <w:pStyle w:val="Pa1"/>
        <w:rPr>
          <w:rFonts w:ascii="Segoe UI" w:hAnsi="Segoe UI" w:cs="Segoe UI"/>
          <w:b/>
          <w:bCs/>
          <w:color w:val="000000"/>
          <w:sz w:val="28"/>
          <w:szCs w:val="28"/>
        </w:rPr>
      </w:pPr>
    </w:p>
    <w:p w:rsidR="00913145" w:rsidRPr="007845FE" w:rsidRDefault="00913145" w:rsidP="00913145">
      <w:pPr>
        <w:pStyle w:val="Pa1"/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Fonts w:ascii="Segoe UI" w:hAnsi="Segoe UI" w:cs="Segoe UI"/>
          <w:b/>
          <w:bCs/>
          <w:color w:val="000000"/>
          <w:sz w:val="28"/>
          <w:szCs w:val="28"/>
        </w:rPr>
        <w:t xml:space="preserve">Health and Safety Manager </w:t>
      </w:r>
    </w:p>
    <w:p w:rsidR="00550385" w:rsidRPr="00800CC8" w:rsidRDefault="00C76C3B">
      <w:pPr>
        <w:rPr>
          <w:rFonts w:ascii="Segoe UI" w:hAnsi="Segoe UI" w:cs="Segoe UI"/>
          <w:color w:val="000000"/>
          <w:sz w:val="28"/>
          <w:szCs w:val="28"/>
        </w:rPr>
      </w:pPr>
      <w:r w:rsidRPr="007845FE">
        <w:rPr>
          <w:rStyle w:val="A6"/>
          <w:rFonts w:ascii="Segoe UI" w:hAnsi="Segoe UI" w:cs="Segoe UI"/>
          <w:sz w:val="28"/>
          <w:szCs w:val="28"/>
        </w:rPr>
        <w:t>Jim Crowe ext. 163</w:t>
      </w:r>
    </w:p>
    <w:sectPr w:rsidR="00550385" w:rsidRPr="00800CC8" w:rsidSect="007845FE">
      <w:footerReference w:type="default" r:id="rId27"/>
      <w:pgSz w:w="11906" w:h="16838"/>
      <w:pgMar w:top="851" w:right="85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DBF" w:rsidRDefault="00297DBF" w:rsidP="00D8665A">
      <w:pPr>
        <w:spacing w:after="0" w:line="240" w:lineRule="auto"/>
      </w:pPr>
      <w:r>
        <w:separator/>
      </w:r>
    </w:p>
  </w:endnote>
  <w:endnote w:type="continuationSeparator" w:id="0">
    <w:p w:rsidR="00297DBF" w:rsidRDefault="00297DBF" w:rsidP="00D86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597704"/>
      <w:docPartObj>
        <w:docPartGallery w:val="Page Numbers (Bottom of Page)"/>
        <w:docPartUnique/>
      </w:docPartObj>
    </w:sdtPr>
    <w:sdtEndPr>
      <w:rPr>
        <w:b/>
        <w:noProof/>
        <w:sz w:val="24"/>
      </w:rPr>
    </w:sdtEndPr>
    <w:sdtContent>
      <w:p w:rsidR="00550385" w:rsidRPr="00550385" w:rsidRDefault="00550385">
        <w:pPr>
          <w:pStyle w:val="Footer"/>
          <w:jc w:val="center"/>
          <w:rPr>
            <w:b/>
            <w:sz w:val="24"/>
          </w:rPr>
        </w:pPr>
        <w:r w:rsidRPr="00550385">
          <w:rPr>
            <w:b/>
            <w:sz w:val="24"/>
          </w:rPr>
          <w:fldChar w:fldCharType="begin"/>
        </w:r>
        <w:r w:rsidRPr="00550385">
          <w:rPr>
            <w:b/>
            <w:sz w:val="24"/>
          </w:rPr>
          <w:instrText xml:space="preserve"> PAGE   \* MERGEFORMAT </w:instrText>
        </w:r>
        <w:r w:rsidRPr="00550385">
          <w:rPr>
            <w:b/>
            <w:sz w:val="24"/>
          </w:rPr>
          <w:fldChar w:fldCharType="separate"/>
        </w:r>
        <w:r w:rsidR="00800CC8">
          <w:rPr>
            <w:b/>
            <w:noProof/>
            <w:sz w:val="24"/>
          </w:rPr>
          <w:t>1</w:t>
        </w:r>
        <w:r w:rsidRPr="00550385">
          <w:rPr>
            <w:b/>
            <w:noProof/>
            <w:sz w:val="24"/>
          </w:rPr>
          <w:fldChar w:fldCharType="end"/>
        </w:r>
      </w:p>
    </w:sdtContent>
  </w:sdt>
  <w:p w:rsidR="00550385" w:rsidRDefault="005503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385" w:rsidRPr="00550385" w:rsidRDefault="00550385">
    <w:pPr>
      <w:pStyle w:val="Footer"/>
      <w:jc w:val="center"/>
      <w:rPr>
        <w:b/>
        <w:sz w:val="24"/>
      </w:rPr>
    </w:pPr>
  </w:p>
  <w:p w:rsidR="00550385" w:rsidRDefault="005503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2075819"/>
      <w:docPartObj>
        <w:docPartGallery w:val="Page Numbers (Bottom of Page)"/>
        <w:docPartUnique/>
      </w:docPartObj>
    </w:sdtPr>
    <w:sdtEndPr>
      <w:rPr>
        <w:b/>
        <w:noProof/>
        <w:sz w:val="24"/>
      </w:rPr>
    </w:sdtEndPr>
    <w:sdtContent>
      <w:p w:rsidR="00550385" w:rsidRPr="00550385" w:rsidRDefault="00550385">
        <w:pPr>
          <w:pStyle w:val="Footer"/>
          <w:jc w:val="center"/>
          <w:rPr>
            <w:b/>
            <w:sz w:val="24"/>
          </w:rPr>
        </w:pPr>
        <w:r w:rsidRPr="00550385">
          <w:rPr>
            <w:b/>
            <w:sz w:val="24"/>
          </w:rPr>
          <w:fldChar w:fldCharType="begin"/>
        </w:r>
        <w:r w:rsidRPr="00550385">
          <w:rPr>
            <w:b/>
            <w:sz w:val="24"/>
          </w:rPr>
          <w:instrText xml:space="preserve"> PAGE   \* MERGEFORMAT </w:instrText>
        </w:r>
        <w:r w:rsidRPr="00550385">
          <w:rPr>
            <w:b/>
            <w:sz w:val="24"/>
          </w:rPr>
          <w:fldChar w:fldCharType="separate"/>
        </w:r>
        <w:r w:rsidR="00800CC8">
          <w:rPr>
            <w:b/>
            <w:noProof/>
            <w:sz w:val="24"/>
          </w:rPr>
          <w:t>7</w:t>
        </w:r>
        <w:r w:rsidRPr="00550385">
          <w:rPr>
            <w:b/>
            <w:noProof/>
            <w:sz w:val="24"/>
          </w:rPr>
          <w:fldChar w:fldCharType="end"/>
        </w:r>
      </w:p>
    </w:sdtContent>
  </w:sdt>
  <w:p w:rsidR="00550385" w:rsidRDefault="005503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DBF" w:rsidRDefault="00297DBF" w:rsidP="00D8665A">
      <w:pPr>
        <w:spacing w:after="0" w:line="240" w:lineRule="auto"/>
      </w:pPr>
      <w:r>
        <w:separator/>
      </w:r>
    </w:p>
  </w:footnote>
  <w:footnote w:type="continuationSeparator" w:id="0">
    <w:p w:rsidR="00297DBF" w:rsidRDefault="00297DBF" w:rsidP="00D86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0985A2"/>
    <w:multiLevelType w:val="hybridMultilevel"/>
    <w:tmpl w:val="ED87BD1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0C627B"/>
    <w:multiLevelType w:val="multilevel"/>
    <w:tmpl w:val="B5F8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54F64"/>
    <w:multiLevelType w:val="hybridMultilevel"/>
    <w:tmpl w:val="EDF20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14A7A"/>
    <w:multiLevelType w:val="multilevel"/>
    <w:tmpl w:val="F898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938395"/>
    <w:multiLevelType w:val="hybridMultilevel"/>
    <w:tmpl w:val="6991B8F7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BFF4882"/>
    <w:multiLevelType w:val="hybridMultilevel"/>
    <w:tmpl w:val="ADD65728"/>
    <w:lvl w:ilvl="0" w:tplc="4BBE0890">
      <w:start w:val="1"/>
      <w:numFmt w:val="bullet"/>
      <w:lvlText w:val="-"/>
      <w:lvlJc w:val="left"/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C6A3D9C"/>
    <w:multiLevelType w:val="hybridMultilevel"/>
    <w:tmpl w:val="7E144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32159"/>
    <w:multiLevelType w:val="hybridMultilevel"/>
    <w:tmpl w:val="2258E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F705A"/>
    <w:multiLevelType w:val="multilevel"/>
    <w:tmpl w:val="E34A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82824AA"/>
    <w:multiLevelType w:val="multilevel"/>
    <w:tmpl w:val="8792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6E0DE2"/>
    <w:multiLevelType w:val="hybridMultilevel"/>
    <w:tmpl w:val="F994231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78F070D"/>
    <w:multiLevelType w:val="hybridMultilevel"/>
    <w:tmpl w:val="63DC6DC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4BBE08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705F3"/>
    <w:multiLevelType w:val="multilevel"/>
    <w:tmpl w:val="C394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F4090A"/>
    <w:multiLevelType w:val="hybridMultilevel"/>
    <w:tmpl w:val="67245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65125"/>
    <w:multiLevelType w:val="hybridMultilevel"/>
    <w:tmpl w:val="5EEC1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A5135"/>
    <w:multiLevelType w:val="hybridMultilevel"/>
    <w:tmpl w:val="485082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E420E0"/>
    <w:multiLevelType w:val="hybridMultilevel"/>
    <w:tmpl w:val="E8047A6E"/>
    <w:lvl w:ilvl="0" w:tplc="4BBE08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B33918"/>
    <w:multiLevelType w:val="hybridMultilevel"/>
    <w:tmpl w:val="2F985034"/>
    <w:lvl w:ilvl="0" w:tplc="4BBE0890">
      <w:start w:val="1"/>
      <w:numFmt w:val="bullet"/>
      <w:lvlText w:val="-"/>
      <w:lvlJc w:val="left"/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2B50894"/>
    <w:multiLevelType w:val="hybridMultilevel"/>
    <w:tmpl w:val="BE5685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F24D8"/>
    <w:multiLevelType w:val="hybridMultilevel"/>
    <w:tmpl w:val="55AADACA"/>
    <w:lvl w:ilvl="0" w:tplc="4BBE08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3"/>
  </w:num>
  <w:num w:numId="5">
    <w:abstractNumId w:val="9"/>
  </w:num>
  <w:num w:numId="6">
    <w:abstractNumId w:val="6"/>
  </w:num>
  <w:num w:numId="7">
    <w:abstractNumId w:val="13"/>
  </w:num>
  <w:num w:numId="8">
    <w:abstractNumId w:val="2"/>
  </w:num>
  <w:num w:numId="9">
    <w:abstractNumId w:val="14"/>
  </w:num>
  <w:num w:numId="10">
    <w:abstractNumId w:val="1"/>
  </w:num>
  <w:num w:numId="11">
    <w:abstractNumId w:val="10"/>
  </w:num>
  <w:num w:numId="12">
    <w:abstractNumId w:val="0"/>
  </w:num>
  <w:num w:numId="13">
    <w:abstractNumId w:val="4"/>
  </w:num>
  <w:num w:numId="14">
    <w:abstractNumId w:val="5"/>
  </w:num>
  <w:num w:numId="15">
    <w:abstractNumId w:val="17"/>
  </w:num>
  <w:num w:numId="16">
    <w:abstractNumId w:val="19"/>
  </w:num>
  <w:num w:numId="17">
    <w:abstractNumId w:val="16"/>
  </w:num>
  <w:num w:numId="18">
    <w:abstractNumId w:val="15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FF"/>
    <w:rsid w:val="00003830"/>
    <w:rsid w:val="000518F3"/>
    <w:rsid w:val="00096F9E"/>
    <w:rsid w:val="000A4B5C"/>
    <w:rsid w:val="001B2710"/>
    <w:rsid w:val="00270E14"/>
    <w:rsid w:val="00297DBF"/>
    <w:rsid w:val="00363BB2"/>
    <w:rsid w:val="003975AB"/>
    <w:rsid w:val="00416D35"/>
    <w:rsid w:val="004511FF"/>
    <w:rsid w:val="00465965"/>
    <w:rsid w:val="004C6675"/>
    <w:rsid w:val="004D5860"/>
    <w:rsid w:val="00512AF0"/>
    <w:rsid w:val="005257C7"/>
    <w:rsid w:val="00550385"/>
    <w:rsid w:val="005C0647"/>
    <w:rsid w:val="005C75E2"/>
    <w:rsid w:val="007845FE"/>
    <w:rsid w:val="007D288D"/>
    <w:rsid w:val="00800CC8"/>
    <w:rsid w:val="0082290E"/>
    <w:rsid w:val="008F0ED2"/>
    <w:rsid w:val="00913145"/>
    <w:rsid w:val="009A0ECF"/>
    <w:rsid w:val="009A20F8"/>
    <w:rsid w:val="009A3D58"/>
    <w:rsid w:val="00A06CF6"/>
    <w:rsid w:val="00AE254B"/>
    <w:rsid w:val="00B441EC"/>
    <w:rsid w:val="00BB1956"/>
    <w:rsid w:val="00BE3B04"/>
    <w:rsid w:val="00C06789"/>
    <w:rsid w:val="00C17F57"/>
    <w:rsid w:val="00C223FE"/>
    <w:rsid w:val="00C76C3B"/>
    <w:rsid w:val="00CE3632"/>
    <w:rsid w:val="00D118DC"/>
    <w:rsid w:val="00D23B36"/>
    <w:rsid w:val="00D8665A"/>
    <w:rsid w:val="00DF5F91"/>
    <w:rsid w:val="00E20817"/>
    <w:rsid w:val="00E66CA8"/>
    <w:rsid w:val="00E71AEE"/>
    <w:rsid w:val="00EE52A5"/>
    <w:rsid w:val="00F0051D"/>
    <w:rsid w:val="00F238BB"/>
    <w:rsid w:val="00F7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66CA8"/>
    <w:pPr>
      <w:spacing w:before="240" w:after="120" w:line="240" w:lineRule="auto"/>
      <w:outlineLvl w:val="2"/>
    </w:pPr>
    <w:rPr>
      <w:rFonts w:ascii="Times New Roman" w:eastAsia="Times New Roman" w:hAnsi="Times New Roman" w:cs="Times New Roman"/>
      <w:b/>
      <w:bCs/>
      <w:sz w:val="29"/>
      <w:szCs w:val="2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6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65A"/>
  </w:style>
  <w:style w:type="paragraph" w:styleId="Footer">
    <w:name w:val="footer"/>
    <w:basedOn w:val="Normal"/>
    <w:link w:val="FooterChar"/>
    <w:uiPriority w:val="99"/>
    <w:unhideWhenUsed/>
    <w:rsid w:val="00D86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65A"/>
  </w:style>
  <w:style w:type="paragraph" w:styleId="NormalWeb">
    <w:name w:val="Normal (Web)"/>
    <w:basedOn w:val="Normal"/>
    <w:uiPriority w:val="99"/>
    <w:unhideWhenUsed/>
    <w:rsid w:val="009A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D288D"/>
    <w:pPr>
      <w:ind w:left="720"/>
      <w:contextualSpacing/>
    </w:pPr>
  </w:style>
  <w:style w:type="table" w:styleId="TableGrid">
    <w:name w:val="Table Grid"/>
    <w:basedOn w:val="TableNormal"/>
    <w:uiPriority w:val="59"/>
    <w:rsid w:val="00B44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66CA8"/>
    <w:rPr>
      <w:rFonts w:ascii="Times New Roman" w:eastAsia="Times New Roman" w:hAnsi="Times New Roman" w:cs="Times New Roman"/>
      <w:b/>
      <w:bCs/>
      <w:sz w:val="29"/>
      <w:szCs w:val="29"/>
      <w:lang w:eastAsia="en-GB"/>
    </w:rPr>
  </w:style>
  <w:style w:type="paragraph" w:customStyle="1" w:styleId="pullq">
    <w:name w:val="pullq"/>
    <w:basedOn w:val="Normal"/>
    <w:rsid w:val="00E66CA8"/>
    <w:pPr>
      <w:spacing w:after="150" w:line="240" w:lineRule="auto"/>
    </w:pPr>
    <w:rPr>
      <w:rFonts w:ascii="Times New Roman" w:eastAsia="Times New Roman" w:hAnsi="Times New Roman" w:cs="Times New Roman"/>
      <w:b/>
      <w:bCs/>
      <w:color w:val="E4500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3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50385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D23B36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7">
    <w:name w:val="A7"/>
    <w:uiPriority w:val="99"/>
    <w:rsid w:val="00D23B36"/>
    <w:rPr>
      <w:rFonts w:cs="Calibri"/>
      <w:b/>
      <w:bCs/>
      <w:color w:val="000000"/>
      <w:sz w:val="28"/>
      <w:szCs w:val="28"/>
    </w:rPr>
  </w:style>
  <w:style w:type="character" w:customStyle="1" w:styleId="A6">
    <w:name w:val="A6"/>
    <w:uiPriority w:val="99"/>
    <w:rsid w:val="00D23B36"/>
    <w:rPr>
      <w:rFonts w:cs="Calibri"/>
      <w:color w:val="000000"/>
      <w:sz w:val="20"/>
      <w:szCs w:val="20"/>
    </w:rPr>
  </w:style>
  <w:style w:type="paragraph" w:customStyle="1" w:styleId="Default">
    <w:name w:val="Default"/>
    <w:rsid w:val="009131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">
    <w:name w:val="A2"/>
    <w:uiPriority w:val="99"/>
    <w:rsid w:val="00913145"/>
    <w:rPr>
      <w:rFonts w:cs="Calibr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66CA8"/>
    <w:pPr>
      <w:spacing w:before="240" w:after="120" w:line="240" w:lineRule="auto"/>
      <w:outlineLvl w:val="2"/>
    </w:pPr>
    <w:rPr>
      <w:rFonts w:ascii="Times New Roman" w:eastAsia="Times New Roman" w:hAnsi="Times New Roman" w:cs="Times New Roman"/>
      <w:b/>
      <w:bCs/>
      <w:sz w:val="29"/>
      <w:szCs w:val="2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6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65A"/>
  </w:style>
  <w:style w:type="paragraph" w:styleId="Footer">
    <w:name w:val="footer"/>
    <w:basedOn w:val="Normal"/>
    <w:link w:val="FooterChar"/>
    <w:uiPriority w:val="99"/>
    <w:unhideWhenUsed/>
    <w:rsid w:val="00D86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65A"/>
  </w:style>
  <w:style w:type="paragraph" w:styleId="NormalWeb">
    <w:name w:val="Normal (Web)"/>
    <w:basedOn w:val="Normal"/>
    <w:uiPriority w:val="99"/>
    <w:unhideWhenUsed/>
    <w:rsid w:val="009A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D288D"/>
    <w:pPr>
      <w:ind w:left="720"/>
      <w:contextualSpacing/>
    </w:pPr>
  </w:style>
  <w:style w:type="table" w:styleId="TableGrid">
    <w:name w:val="Table Grid"/>
    <w:basedOn w:val="TableNormal"/>
    <w:uiPriority w:val="59"/>
    <w:rsid w:val="00B44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66CA8"/>
    <w:rPr>
      <w:rFonts w:ascii="Times New Roman" w:eastAsia="Times New Roman" w:hAnsi="Times New Roman" w:cs="Times New Roman"/>
      <w:b/>
      <w:bCs/>
      <w:sz w:val="29"/>
      <w:szCs w:val="29"/>
      <w:lang w:eastAsia="en-GB"/>
    </w:rPr>
  </w:style>
  <w:style w:type="paragraph" w:customStyle="1" w:styleId="pullq">
    <w:name w:val="pullq"/>
    <w:basedOn w:val="Normal"/>
    <w:rsid w:val="00E66CA8"/>
    <w:pPr>
      <w:spacing w:after="150" w:line="240" w:lineRule="auto"/>
    </w:pPr>
    <w:rPr>
      <w:rFonts w:ascii="Times New Roman" w:eastAsia="Times New Roman" w:hAnsi="Times New Roman" w:cs="Times New Roman"/>
      <w:b/>
      <w:bCs/>
      <w:color w:val="E4500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3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50385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D23B36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7">
    <w:name w:val="A7"/>
    <w:uiPriority w:val="99"/>
    <w:rsid w:val="00D23B36"/>
    <w:rPr>
      <w:rFonts w:cs="Calibri"/>
      <w:b/>
      <w:bCs/>
      <w:color w:val="000000"/>
      <w:sz w:val="28"/>
      <w:szCs w:val="28"/>
    </w:rPr>
  </w:style>
  <w:style w:type="character" w:customStyle="1" w:styleId="A6">
    <w:name w:val="A6"/>
    <w:uiPriority w:val="99"/>
    <w:rsid w:val="00D23B36"/>
    <w:rPr>
      <w:rFonts w:cs="Calibri"/>
      <w:color w:val="000000"/>
      <w:sz w:val="20"/>
      <w:szCs w:val="20"/>
    </w:rPr>
  </w:style>
  <w:style w:type="paragraph" w:customStyle="1" w:styleId="Default">
    <w:name w:val="Default"/>
    <w:rsid w:val="009131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">
    <w:name w:val="A2"/>
    <w:uiPriority w:val="99"/>
    <w:rsid w:val="00913145"/>
    <w:rPr>
      <w:rFonts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68808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665351747">
              <w:marLeft w:val="0"/>
              <w:marRight w:val="0"/>
              <w:marTop w:val="0"/>
              <w:marBottom w:val="0"/>
              <w:divBdr>
                <w:top w:val="single" w:sz="6" w:space="4" w:color="A0A0A0"/>
                <w:left w:val="single" w:sz="6" w:space="4" w:color="A0A0A0"/>
                <w:bottom w:val="single" w:sz="6" w:space="4" w:color="A0A0A0"/>
                <w:right w:val="single" w:sz="6" w:space="4" w:color="A0A0A0"/>
              </w:divBdr>
              <w:divsChild>
                <w:div w:id="20309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3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150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80530">
                          <w:marLeft w:val="75"/>
                          <w:marRight w:val="0"/>
                          <w:marTop w:val="75"/>
                          <w:marBottom w:val="150"/>
                          <w:divBdr>
                            <w:top w:val="single" w:sz="6" w:space="4" w:color="A0A0A0"/>
                            <w:left w:val="single" w:sz="6" w:space="4" w:color="A0A0A0"/>
                            <w:bottom w:val="single" w:sz="6" w:space="4" w:color="A0A0A0"/>
                            <w:right w:val="single" w:sz="6" w:space="4" w:color="A0A0A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gif"/><Relationship Id="rId22" Type="http://schemas.openxmlformats.org/officeDocument/2006/relationships/image" Target="media/image13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85FA5-92C2-407A-ADC3-ABE78052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12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2013-02-01T13:05:00Z</cp:lastPrinted>
  <dcterms:created xsi:type="dcterms:W3CDTF">2013-01-30T16:03:00Z</dcterms:created>
  <dcterms:modified xsi:type="dcterms:W3CDTF">2014-06-02T09:59:00Z</dcterms:modified>
</cp:coreProperties>
</file>